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100FD" w14:textId="77777777" w:rsidR="0073560E" w:rsidRDefault="0073560E"/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4202"/>
        <w:gridCol w:w="1843"/>
        <w:gridCol w:w="1842"/>
      </w:tblGrid>
      <w:tr w:rsidR="00386B78" w:rsidRPr="00B475DD" w14:paraId="249AF2E1" w14:textId="77777777" w:rsidTr="006D1A84">
        <w:tc>
          <w:tcPr>
            <w:tcW w:w="2178" w:type="dxa"/>
            <w:shd w:val="clear" w:color="auto" w:fill="002060"/>
          </w:tcPr>
          <w:p w14:paraId="3ACB6B4C" w14:textId="77777777" w:rsidR="00DB4F41" w:rsidRPr="000A1594" w:rsidRDefault="0014076C" w:rsidP="00B475DD">
            <w:pPr>
              <w:pStyle w:val="Label"/>
              <w:rPr>
                <w:color w:val="FFFFFF" w:themeColor="background1"/>
              </w:rPr>
            </w:pPr>
            <w:r w:rsidRPr="000A1594">
              <w:rPr>
                <w:color w:val="FFFFFF" w:themeColor="background1"/>
              </w:rPr>
              <w:t>Job Title:</w:t>
            </w:r>
          </w:p>
        </w:tc>
        <w:tc>
          <w:tcPr>
            <w:tcW w:w="4202" w:type="dxa"/>
          </w:tcPr>
          <w:p w14:paraId="28E022BE" w14:textId="6187694E" w:rsidR="00DB4F41" w:rsidRPr="00B475DD" w:rsidRDefault="003653E9" w:rsidP="00516A0F">
            <w:r>
              <w:t xml:space="preserve">Marketing and </w:t>
            </w:r>
            <w:r w:rsidR="001A1915">
              <w:t>Communications Director</w:t>
            </w:r>
          </w:p>
        </w:tc>
        <w:tc>
          <w:tcPr>
            <w:tcW w:w="1843" w:type="dxa"/>
            <w:shd w:val="clear" w:color="auto" w:fill="002060"/>
          </w:tcPr>
          <w:p w14:paraId="39A1AE96" w14:textId="0259DDE8" w:rsidR="00DB4F41" w:rsidRPr="000A1594" w:rsidRDefault="000A1594" w:rsidP="00B475DD">
            <w:pPr>
              <w:pStyle w:val="Label"/>
              <w:rPr>
                <w:color w:val="FFFFFF" w:themeColor="background1"/>
              </w:rPr>
            </w:pPr>
            <w:r w:rsidRPr="000A1594">
              <w:rPr>
                <w:color w:val="FFFFFF" w:themeColor="background1"/>
              </w:rPr>
              <w:t>Location</w:t>
            </w:r>
            <w:r w:rsidR="00DB4F41" w:rsidRPr="000A1594">
              <w:rPr>
                <w:color w:val="FFFFFF" w:themeColor="background1"/>
              </w:rPr>
              <w:t xml:space="preserve">: </w:t>
            </w:r>
          </w:p>
        </w:tc>
        <w:tc>
          <w:tcPr>
            <w:tcW w:w="1842" w:type="dxa"/>
          </w:tcPr>
          <w:p w14:paraId="0AB388FC" w14:textId="4EA2CAC9" w:rsidR="00DB4F41" w:rsidRPr="00B475DD" w:rsidRDefault="003653E9" w:rsidP="00516A0F">
            <w:r>
              <w:t xml:space="preserve">Australia-wide </w:t>
            </w:r>
          </w:p>
        </w:tc>
      </w:tr>
      <w:tr w:rsidR="00225493" w:rsidRPr="00B475DD" w14:paraId="0A7417C5" w14:textId="77777777" w:rsidTr="006D1A84">
        <w:tc>
          <w:tcPr>
            <w:tcW w:w="2178" w:type="dxa"/>
            <w:shd w:val="clear" w:color="auto" w:fill="002060"/>
          </w:tcPr>
          <w:p w14:paraId="67647894" w14:textId="126CAD3D" w:rsidR="00225493" w:rsidRPr="000A1594" w:rsidRDefault="00225493" w:rsidP="00225493">
            <w:pPr>
              <w:pStyle w:val="Label"/>
              <w:rPr>
                <w:color w:val="FFFFFF" w:themeColor="background1"/>
              </w:rPr>
            </w:pPr>
            <w:r w:rsidRPr="000A1594">
              <w:rPr>
                <w:color w:val="FFFFFF" w:themeColor="background1"/>
              </w:rPr>
              <w:t>Team:</w:t>
            </w:r>
          </w:p>
        </w:tc>
        <w:tc>
          <w:tcPr>
            <w:tcW w:w="4202" w:type="dxa"/>
          </w:tcPr>
          <w:p w14:paraId="1472B39D" w14:textId="50D790F1" w:rsidR="00225493" w:rsidRPr="00B475DD" w:rsidRDefault="003653E9" w:rsidP="00225493">
            <w:r>
              <w:t xml:space="preserve">Marketing and </w:t>
            </w:r>
            <w:r w:rsidR="00225493">
              <w:t xml:space="preserve">Communications </w:t>
            </w:r>
          </w:p>
        </w:tc>
        <w:tc>
          <w:tcPr>
            <w:tcW w:w="1843" w:type="dxa"/>
            <w:shd w:val="clear" w:color="auto" w:fill="002060"/>
          </w:tcPr>
          <w:p w14:paraId="0F614C74" w14:textId="35C09785" w:rsidR="00225493" w:rsidRPr="000A1594" w:rsidRDefault="00225493" w:rsidP="00225493">
            <w:pPr>
              <w:pStyle w:val="Label"/>
              <w:rPr>
                <w:color w:val="FFFFFF" w:themeColor="background1"/>
              </w:rPr>
            </w:pPr>
            <w:r w:rsidRPr="0F472996">
              <w:rPr>
                <w:color w:val="FFFFFF" w:themeColor="background1"/>
              </w:rPr>
              <w:t>Position Type:</w:t>
            </w:r>
          </w:p>
        </w:tc>
        <w:tc>
          <w:tcPr>
            <w:tcW w:w="1842" w:type="dxa"/>
          </w:tcPr>
          <w:p w14:paraId="22BEBD62" w14:textId="388187BC" w:rsidR="00225493" w:rsidRPr="00B475DD" w:rsidRDefault="00225493" w:rsidP="00225493">
            <w:r>
              <w:t>Full-time</w:t>
            </w:r>
          </w:p>
        </w:tc>
      </w:tr>
      <w:tr w:rsidR="00225493" w:rsidRPr="00B475DD" w14:paraId="2B9298ED" w14:textId="77777777" w:rsidTr="006D1A84">
        <w:tc>
          <w:tcPr>
            <w:tcW w:w="2178" w:type="dxa"/>
            <w:shd w:val="clear" w:color="auto" w:fill="002060"/>
          </w:tcPr>
          <w:p w14:paraId="22C098C4" w14:textId="12A00BD4" w:rsidR="00225493" w:rsidRPr="000A1594" w:rsidRDefault="00225493" w:rsidP="00225493">
            <w:pPr>
              <w:pStyle w:val="Label"/>
              <w:rPr>
                <w:color w:val="FFFFFF" w:themeColor="background1"/>
              </w:rPr>
            </w:pPr>
            <w:r w:rsidRPr="000A1594">
              <w:rPr>
                <w:color w:val="FFFFFF" w:themeColor="background1"/>
              </w:rPr>
              <w:t>Award:</w:t>
            </w:r>
          </w:p>
        </w:tc>
        <w:tc>
          <w:tcPr>
            <w:tcW w:w="4202" w:type="dxa"/>
          </w:tcPr>
          <w:p w14:paraId="51B15385" w14:textId="321DD134" w:rsidR="00225493" w:rsidRPr="00152D9A" w:rsidRDefault="00225493" w:rsidP="00225493">
            <w:r w:rsidRPr="00152D9A">
              <w:t>Social, Community, Home Care &amp; Disability Services Industry Award 2010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002060"/>
          </w:tcPr>
          <w:p w14:paraId="1ADDF7A0" w14:textId="685CA68B" w:rsidR="00225493" w:rsidRPr="000A1594" w:rsidRDefault="00225493" w:rsidP="00225493">
            <w:pPr>
              <w:pStyle w:val="Label"/>
              <w:rPr>
                <w:color w:val="FFFFFF" w:themeColor="background1"/>
              </w:rPr>
            </w:pPr>
            <w:r w:rsidRPr="0F472996">
              <w:rPr>
                <w:color w:val="FFFFFF" w:themeColor="background1"/>
              </w:rPr>
              <w:t>Award Level:</w:t>
            </w:r>
          </w:p>
        </w:tc>
        <w:tc>
          <w:tcPr>
            <w:tcW w:w="1842" w:type="dxa"/>
          </w:tcPr>
          <w:p w14:paraId="50717497" w14:textId="72CF85C0" w:rsidR="00225493" w:rsidRPr="00B475DD" w:rsidRDefault="00225493" w:rsidP="00225493">
            <w:pPr>
              <w:spacing w:line="259" w:lineRule="auto"/>
            </w:pPr>
            <w:r>
              <w:t>Level 8</w:t>
            </w:r>
          </w:p>
        </w:tc>
      </w:tr>
      <w:tr w:rsidR="00225493" w:rsidRPr="00B475DD" w14:paraId="3CB4EFCC" w14:textId="77777777" w:rsidTr="006D1A84">
        <w:tc>
          <w:tcPr>
            <w:tcW w:w="2178" w:type="dxa"/>
            <w:shd w:val="clear" w:color="auto" w:fill="002060"/>
          </w:tcPr>
          <w:p w14:paraId="680DFB47" w14:textId="0B068EDF" w:rsidR="00225493" w:rsidRPr="000A1594" w:rsidRDefault="00225493" w:rsidP="00225493">
            <w:pPr>
              <w:pStyle w:val="Label"/>
              <w:rPr>
                <w:color w:val="FFFFFF" w:themeColor="background1"/>
              </w:rPr>
            </w:pPr>
            <w:r w:rsidRPr="000A1594">
              <w:rPr>
                <w:color w:val="FFFFFF" w:themeColor="background1"/>
              </w:rPr>
              <w:t>Reports to:</w:t>
            </w:r>
          </w:p>
        </w:tc>
        <w:tc>
          <w:tcPr>
            <w:tcW w:w="7887" w:type="dxa"/>
            <w:gridSpan w:val="3"/>
          </w:tcPr>
          <w:p w14:paraId="7B6DC1E9" w14:textId="3F336A60" w:rsidR="00225493" w:rsidRPr="00B475DD" w:rsidRDefault="00225493" w:rsidP="00225493">
            <w:r>
              <w:t xml:space="preserve">Chief Executive Officer </w:t>
            </w:r>
          </w:p>
        </w:tc>
      </w:tr>
      <w:tr w:rsidR="009427A7" w:rsidRPr="00B475DD" w14:paraId="45B1C94D" w14:textId="77777777" w:rsidTr="006D1A84">
        <w:tc>
          <w:tcPr>
            <w:tcW w:w="2178" w:type="dxa"/>
            <w:shd w:val="clear" w:color="auto" w:fill="002060"/>
          </w:tcPr>
          <w:p w14:paraId="5EE52FA2" w14:textId="79F32C3B" w:rsidR="009427A7" w:rsidRPr="000A1594" w:rsidRDefault="009427A7" w:rsidP="00225493">
            <w:pPr>
              <w:pStyle w:val="Label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Direct reports:</w:t>
            </w:r>
          </w:p>
        </w:tc>
        <w:tc>
          <w:tcPr>
            <w:tcW w:w="7887" w:type="dxa"/>
            <w:gridSpan w:val="3"/>
          </w:tcPr>
          <w:p w14:paraId="196152CA" w14:textId="171098C6" w:rsidR="009427A7" w:rsidRDefault="00E57E1A" w:rsidP="00225493">
            <w:r>
              <w:t>7</w:t>
            </w:r>
          </w:p>
        </w:tc>
      </w:tr>
    </w:tbl>
    <w:p w14:paraId="4E110C49" w14:textId="7F113ABC" w:rsidR="00973F5F" w:rsidRDefault="00973F5F"/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445"/>
        <w:gridCol w:w="4117"/>
        <w:gridCol w:w="1843"/>
        <w:gridCol w:w="1842"/>
      </w:tblGrid>
      <w:tr w:rsidR="00225493" w:rsidRPr="00B475DD" w14:paraId="36403E8B" w14:textId="77777777" w:rsidTr="006D1A84">
        <w:tc>
          <w:tcPr>
            <w:tcW w:w="10065" w:type="dxa"/>
            <w:gridSpan w:val="5"/>
            <w:shd w:val="clear" w:color="auto" w:fill="002060"/>
          </w:tcPr>
          <w:p w14:paraId="7CD298E3" w14:textId="710453D5" w:rsidR="00225493" w:rsidRPr="004F4FDF" w:rsidRDefault="00225493" w:rsidP="00225493">
            <w:pPr>
              <w:pStyle w:val="Label"/>
            </w:pPr>
            <w:r>
              <w:rPr>
                <w:color w:val="FFFFFF" w:themeColor="background1"/>
              </w:rPr>
              <w:t xml:space="preserve">Primary </w:t>
            </w:r>
            <w:r w:rsidRPr="004F4FDF">
              <w:rPr>
                <w:color w:val="FFFFFF" w:themeColor="background1"/>
              </w:rPr>
              <w:t>Job Purpose</w:t>
            </w:r>
          </w:p>
        </w:tc>
      </w:tr>
      <w:tr w:rsidR="00225493" w:rsidRPr="00B475DD" w14:paraId="696533C4" w14:textId="77777777" w:rsidTr="006D0857">
        <w:trPr>
          <w:trHeight w:val="988"/>
        </w:trPr>
        <w:tc>
          <w:tcPr>
            <w:tcW w:w="10065" w:type="dxa"/>
            <w:gridSpan w:val="5"/>
            <w:shd w:val="clear" w:color="auto" w:fill="auto"/>
          </w:tcPr>
          <w:p w14:paraId="43A69858" w14:textId="6DC0F843" w:rsidR="00056095" w:rsidRPr="009F2518" w:rsidRDefault="00225493" w:rsidP="00056095">
            <w:pPr>
              <w:pStyle w:val="Label"/>
              <w:rPr>
                <w:rStyle w:val="eop"/>
                <w:b w:val="0"/>
              </w:rPr>
            </w:pPr>
            <w:r>
              <w:rPr>
                <w:b w:val="0"/>
              </w:rPr>
              <w:t xml:space="preserve">The </w:t>
            </w:r>
            <w:r w:rsidR="003653E9">
              <w:rPr>
                <w:b w:val="0"/>
              </w:rPr>
              <w:t xml:space="preserve">Marketing and </w:t>
            </w:r>
            <w:r w:rsidR="00F043A7">
              <w:rPr>
                <w:b w:val="0"/>
              </w:rPr>
              <w:t xml:space="preserve">Communications </w:t>
            </w:r>
            <w:r>
              <w:rPr>
                <w:b w:val="0"/>
              </w:rPr>
              <w:t xml:space="preserve">Director </w:t>
            </w:r>
            <w:r w:rsidRPr="00B8424E">
              <w:rPr>
                <w:b w:val="0"/>
              </w:rPr>
              <w:t xml:space="preserve">reports to the Chief Executive Officer and is a member of the Senior Leadership Team. </w:t>
            </w:r>
            <w:r w:rsidR="008368A4" w:rsidRPr="008368A4">
              <w:rPr>
                <w:b w:val="0"/>
                <w:bCs/>
              </w:rPr>
              <w:t xml:space="preserve">The </w:t>
            </w:r>
            <w:r w:rsidR="00512267">
              <w:rPr>
                <w:b w:val="0"/>
                <w:bCs/>
              </w:rPr>
              <w:t>Director</w:t>
            </w:r>
            <w:r w:rsidR="008368A4" w:rsidRPr="008368A4">
              <w:rPr>
                <w:b w:val="0"/>
                <w:bCs/>
              </w:rPr>
              <w:t xml:space="preserve"> ensures FARE’s </w:t>
            </w:r>
            <w:r w:rsidR="003653E9">
              <w:rPr>
                <w:b w:val="0"/>
                <w:bCs/>
              </w:rPr>
              <w:t xml:space="preserve">marketing, </w:t>
            </w:r>
            <w:r w:rsidR="008368A4" w:rsidRPr="008368A4">
              <w:rPr>
                <w:b w:val="0"/>
                <w:bCs/>
              </w:rPr>
              <w:t>communications</w:t>
            </w:r>
            <w:r w:rsidR="003653E9">
              <w:rPr>
                <w:b w:val="0"/>
                <w:bCs/>
              </w:rPr>
              <w:t xml:space="preserve"> and funding development</w:t>
            </w:r>
            <w:r w:rsidR="003F31B6">
              <w:rPr>
                <w:b w:val="0"/>
                <w:bCs/>
              </w:rPr>
              <w:t xml:space="preserve"> </w:t>
            </w:r>
            <w:r w:rsidR="008368A4" w:rsidRPr="008368A4">
              <w:rPr>
                <w:b w:val="0"/>
                <w:bCs/>
              </w:rPr>
              <w:t xml:space="preserve">activities contribute to </w:t>
            </w:r>
            <w:r w:rsidR="002F2FB1">
              <w:rPr>
                <w:b w:val="0"/>
                <w:bCs/>
              </w:rPr>
              <w:t>the organisation’s</w:t>
            </w:r>
            <w:r w:rsidR="008368A4" w:rsidRPr="008368A4">
              <w:rPr>
                <w:b w:val="0"/>
                <w:bCs/>
              </w:rPr>
              <w:t xml:space="preserve"> strategic </w:t>
            </w:r>
            <w:r w:rsidR="00673150">
              <w:rPr>
                <w:b w:val="0"/>
                <w:bCs/>
              </w:rPr>
              <w:t>objectives</w:t>
            </w:r>
            <w:r w:rsidR="008368A4" w:rsidRPr="008368A4">
              <w:rPr>
                <w:b w:val="0"/>
                <w:bCs/>
              </w:rPr>
              <w:t xml:space="preserve">. </w:t>
            </w:r>
            <w:r w:rsidR="00056095" w:rsidRPr="00DE65EC">
              <w:rPr>
                <w:b w:val="0"/>
              </w:rPr>
              <w:t>This is a strategic role with management responsibility, which also work</w:t>
            </w:r>
            <w:r w:rsidR="00056095">
              <w:rPr>
                <w:b w:val="0"/>
              </w:rPr>
              <w:t>s</w:t>
            </w:r>
            <w:r w:rsidR="00056095" w:rsidRPr="00DE65EC">
              <w:rPr>
                <w:b w:val="0"/>
              </w:rPr>
              <w:t xml:space="preserve"> across the organisation.</w:t>
            </w:r>
            <w:r w:rsidR="00056095">
              <w:rPr>
                <w:rStyle w:val="normaltextrun"/>
                <w:rFonts w:cs="Calibri"/>
                <w:color w:val="000000"/>
                <w:sz w:val="22"/>
                <w:shd w:val="clear" w:color="auto" w:fill="FFFFFF"/>
              </w:rPr>
              <w:t> </w:t>
            </w:r>
            <w:r w:rsidR="00056095">
              <w:rPr>
                <w:rStyle w:val="eop"/>
                <w:rFonts w:cs="Calibri"/>
                <w:color w:val="000000"/>
                <w:sz w:val="22"/>
                <w:shd w:val="clear" w:color="auto" w:fill="FFFFFF"/>
              </w:rPr>
              <w:t> </w:t>
            </w:r>
          </w:p>
          <w:p w14:paraId="06E71033" w14:textId="692F319F" w:rsidR="00225493" w:rsidRDefault="00225493" w:rsidP="00C76AF1">
            <w:pPr>
              <w:pStyle w:val="Label"/>
            </w:pPr>
          </w:p>
        </w:tc>
      </w:tr>
      <w:tr w:rsidR="00225493" w:rsidRPr="000A1594" w14:paraId="4C06519A" w14:textId="77777777" w:rsidTr="006D1A84">
        <w:tc>
          <w:tcPr>
            <w:tcW w:w="10065" w:type="dxa"/>
            <w:gridSpan w:val="5"/>
            <w:shd w:val="clear" w:color="auto" w:fill="002060"/>
          </w:tcPr>
          <w:p w14:paraId="0A9688AF" w14:textId="7304F2EB" w:rsidR="00225493" w:rsidRPr="000A1594" w:rsidRDefault="00225493" w:rsidP="00225493">
            <w:pPr>
              <w:pStyle w:val="Label"/>
              <w:rPr>
                <w:color w:val="FFFFFF" w:themeColor="background1"/>
              </w:rPr>
            </w:pPr>
            <w:r w:rsidRPr="000A1594">
              <w:rPr>
                <w:color w:val="FFFFFF" w:themeColor="background1"/>
              </w:rPr>
              <w:t>Responsibilities</w:t>
            </w:r>
          </w:p>
        </w:tc>
      </w:tr>
      <w:tr w:rsidR="00225493" w:rsidRPr="00B475DD" w14:paraId="40C03700" w14:textId="77777777" w:rsidTr="3DB47273">
        <w:tc>
          <w:tcPr>
            <w:tcW w:w="10065" w:type="dxa"/>
            <w:gridSpan w:val="5"/>
          </w:tcPr>
          <w:p w14:paraId="5C903C4C" w14:textId="72C19C46" w:rsidR="00DF0D4E" w:rsidRDefault="00225493" w:rsidP="00744763">
            <w:pPr>
              <w:pStyle w:val="BulletedList"/>
            </w:pPr>
            <w:r w:rsidRPr="00A04BB7">
              <w:t>Lead</w:t>
            </w:r>
            <w:r w:rsidRPr="00A04BB7" w:rsidDel="003C2F65">
              <w:t xml:space="preserve"> </w:t>
            </w:r>
            <w:r w:rsidR="003C2F65">
              <w:t>the Marketing and</w:t>
            </w:r>
            <w:r w:rsidR="003C2F65" w:rsidRPr="00A04BB7">
              <w:t xml:space="preserve"> </w:t>
            </w:r>
            <w:r w:rsidR="00A04BB7">
              <w:t xml:space="preserve">Communications </w:t>
            </w:r>
            <w:r w:rsidRPr="00A04BB7">
              <w:t xml:space="preserve">team and </w:t>
            </w:r>
            <w:r w:rsidR="00502199">
              <w:t>coordinate</w:t>
            </w:r>
            <w:r w:rsidRPr="00A04BB7">
              <w:t xml:space="preserve"> workflow to achieve the organisation’s strategic objectives.</w:t>
            </w:r>
          </w:p>
          <w:p w14:paraId="1D96F52E" w14:textId="252DFA95" w:rsidR="00B67E58" w:rsidRPr="00A44DCD" w:rsidRDefault="00B67E58" w:rsidP="00B67E58">
            <w:pPr>
              <w:pStyle w:val="BulletedList"/>
            </w:pPr>
            <w:r w:rsidRPr="005D4EFA">
              <w:t>Provid</w:t>
            </w:r>
            <w:r>
              <w:t>e</w:t>
            </w:r>
            <w:r w:rsidRPr="005D4EFA">
              <w:t xml:space="preserve"> strategic advice </w:t>
            </w:r>
            <w:r>
              <w:t xml:space="preserve">and engage </w:t>
            </w:r>
            <w:r w:rsidRPr="005D4EFA">
              <w:t>the CEO, S</w:t>
            </w:r>
            <w:r>
              <w:t>enior Leadership Team</w:t>
            </w:r>
            <w:r w:rsidRPr="005D4EFA">
              <w:t xml:space="preserve"> and</w:t>
            </w:r>
            <w:r>
              <w:t xml:space="preserve"> Board in planning communication and campaign activities. </w:t>
            </w:r>
          </w:p>
          <w:p w14:paraId="3A46B2DA" w14:textId="67AB65BC" w:rsidR="00B906AF" w:rsidRPr="00A04BB7" w:rsidRDefault="00914834" w:rsidP="00744763">
            <w:pPr>
              <w:pStyle w:val="BulletedList"/>
            </w:pPr>
            <w:r>
              <w:t>Identify</w:t>
            </w:r>
            <w:r w:rsidR="00B906AF" w:rsidRPr="00A04BB7">
              <w:t xml:space="preserve"> the organisation’s strategic communications objectives, key activities to achieve these objectives</w:t>
            </w:r>
            <w:r w:rsidR="00574173">
              <w:t>,</w:t>
            </w:r>
            <w:r w:rsidR="00B906AF" w:rsidRPr="00A04BB7">
              <w:t xml:space="preserve"> and </w:t>
            </w:r>
            <w:r w:rsidR="00574173">
              <w:t>how success and impact will be</w:t>
            </w:r>
            <w:r w:rsidR="00B906AF" w:rsidRPr="00A04BB7">
              <w:t xml:space="preserve"> measure</w:t>
            </w:r>
            <w:r w:rsidR="00574173">
              <w:t>d</w:t>
            </w:r>
            <w:r w:rsidR="00B906AF" w:rsidRPr="00A04BB7">
              <w:t>.</w:t>
            </w:r>
          </w:p>
          <w:p w14:paraId="097806F6" w14:textId="1F011642" w:rsidR="0056480A" w:rsidRPr="0056480A" w:rsidRDefault="0056480A" w:rsidP="00744763">
            <w:pPr>
              <w:pStyle w:val="BulletedList"/>
            </w:pPr>
            <w:r w:rsidRPr="0056480A">
              <w:t xml:space="preserve">Develop and implement consistent messaging that reflects the organisation’s strategic plan and priorities. </w:t>
            </w:r>
          </w:p>
          <w:p w14:paraId="7DE7588C" w14:textId="77777777" w:rsidR="00280BD7" w:rsidRDefault="00280BD7" w:rsidP="00744763">
            <w:pPr>
              <w:pStyle w:val="BulletedList"/>
            </w:pPr>
            <w:r w:rsidRPr="00A04BB7">
              <w:t>Oversee the brand and marketing of the organisation to raise the profile of FARE across Australia.</w:t>
            </w:r>
          </w:p>
          <w:p w14:paraId="6D7D54EC" w14:textId="5359ADAE" w:rsidR="0056480A" w:rsidRPr="00A04BB7" w:rsidRDefault="0056480A" w:rsidP="00744763">
            <w:pPr>
              <w:pStyle w:val="BulletedList"/>
            </w:pPr>
            <w:r>
              <w:t>Oversee management of</w:t>
            </w:r>
            <w:r w:rsidRPr="00A04BB7">
              <w:t xml:space="preserve"> the key communication</w:t>
            </w:r>
            <w:r w:rsidR="00026814">
              <w:t xml:space="preserve"> and fundraising</w:t>
            </w:r>
            <w:r w:rsidRPr="00A04BB7">
              <w:t xml:space="preserve"> channels for the organisation including websites, social media platforms, media </w:t>
            </w:r>
            <w:r w:rsidR="00F34BB8">
              <w:t>relations</w:t>
            </w:r>
            <w:r w:rsidRPr="00A04BB7">
              <w:t xml:space="preserve">, </w:t>
            </w:r>
            <w:r w:rsidR="00026814">
              <w:t xml:space="preserve">events, </w:t>
            </w:r>
            <w:r w:rsidRPr="00A04BB7">
              <w:t>marketing</w:t>
            </w:r>
            <w:r w:rsidR="00026814">
              <w:t xml:space="preserve"> activities</w:t>
            </w:r>
            <w:r w:rsidRPr="00A04BB7">
              <w:t xml:space="preserve"> and publications. </w:t>
            </w:r>
          </w:p>
          <w:p w14:paraId="61DDCC3C" w14:textId="530F20BC" w:rsidR="00280BD7" w:rsidRDefault="00280BD7" w:rsidP="00744763">
            <w:pPr>
              <w:pStyle w:val="BulletedList"/>
            </w:pPr>
            <w:r w:rsidRPr="00A04BB7">
              <w:t xml:space="preserve">Work with </w:t>
            </w:r>
            <w:r w:rsidR="007C1EF9">
              <w:t xml:space="preserve">and </w:t>
            </w:r>
            <w:r w:rsidR="00B34626">
              <w:t>across</w:t>
            </w:r>
            <w:r w:rsidRPr="00A04BB7">
              <w:t xml:space="preserve"> the organisation to provide strategic communication advice</w:t>
            </w:r>
            <w:r w:rsidR="00472581">
              <w:t>, develop</w:t>
            </w:r>
            <w:r w:rsidR="0004327B">
              <w:t xml:space="preserve"> communication </w:t>
            </w:r>
            <w:r w:rsidR="00DE678B" w:rsidRPr="00A04BB7">
              <w:t>strateg</w:t>
            </w:r>
            <w:r w:rsidR="00B34626">
              <w:t>ies</w:t>
            </w:r>
            <w:r w:rsidR="00472581">
              <w:t xml:space="preserve">, </w:t>
            </w:r>
            <w:r w:rsidR="00DE678B" w:rsidRPr="00A04BB7">
              <w:t xml:space="preserve">and support the implementation of </w:t>
            </w:r>
            <w:r w:rsidR="0004327B">
              <w:t>advocacy and health promotion campaigns</w:t>
            </w:r>
            <w:r w:rsidR="00DE678B" w:rsidRPr="00A04BB7">
              <w:t>.</w:t>
            </w:r>
          </w:p>
          <w:p w14:paraId="1E640019" w14:textId="7BACF2CF" w:rsidR="00744763" w:rsidRDefault="00744763" w:rsidP="00744763">
            <w:pPr>
              <w:pStyle w:val="BulletedList"/>
            </w:pPr>
            <w:r>
              <w:t>Develop a comprehensive funding development plan for FARE that executes best practice strategies and techniques, incorporating appeals,</w:t>
            </w:r>
            <w:r w:rsidR="00B34626">
              <w:t xml:space="preserve"> peer-to-peer fundraising,</w:t>
            </w:r>
            <w:r>
              <w:t xml:space="preserve"> trusts and foundations, partnerships and bequests. </w:t>
            </w:r>
          </w:p>
          <w:p w14:paraId="7D647D0B" w14:textId="77777777" w:rsidR="00744763" w:rsidRDefault="00744763" w:rsidP="00744763">
            <w:pPr>
              <w:pStyle w:val="BulletedList"/>
            </w:pPr>
            <w:r>
              <w:t xml:space="preserve">Prepare high level applications for funding opportunities with trusts, foundations and governments.  </w:t>
            </w:r>
          </w:p>
          <w:p w14:paraId="2B00E25A" w14:textId="7513B866" w:rsidR="00BB31C0" w:rsidRPr="001E56EB" w:rsidRDefault="00BB31C0" w:rsidP="00744763">
            <w:pPr>
              <w:pStyle w:val="BulletedList"/>
            </w:pPr>
            <w:r w:rsidRPr="00A04BB7">
              <w:t>Manage and maintain strong stakeholder relationships including with people with lived experience of alcohol harm</w:t>
            </w:r>
            <w:r w:rsidR="00744763">
              <w:t>, philanthropists, government agencies and</w:t>
            </w:r>
            <w:r w:rsidRPr="00A04BB7">
              <w:t xml:space="preserve"> organisations across the not-for-profit sector.</w:t>
            </w:r>
          </w:p>
          <w:p w14:paraId="05FABF33" w14:textId="0698D6C4" w:rsidR="00F267CD" w:rsidRPr="00A04BB7" w:rsidRDefault="00F267CD" w:rsidP="00744763">
            <w:pPr>
              <w:pStyle w:val="BulletedList"/>
            </w:pPr>
            <w:r w:rsidRPr="00A04BB7">
              <w:t xml:space="preserve">Oversee the budgeting, financial management and reporting of FARE’s </w:t>
            </w:r>
            <w:r w:rsidR="00DD490C">
              <w:t xml:space="preserve">marketing, communications and funding development </w:t>
            </w:r>
            <w:r w:rsidRPr="00A04BB7">
              <w:t>activities.</w:t>
            </w:r>
          </w:p>
          <w:p w14:paraId="4DD07C85" w14:textId="6C0EF00B" w:rsidR="00225493" w:rsidRPr="00A04BB7" w:rsidRDefault="00225493" w:rsidP="00744763">
            <w:pPr>
              <w:pStyle w:val="BulletedList"/>
            </w:pPr>
            <w:r w:rsidRPr="00A04BB7">
              <w:t xml:space="preserve">Represent the organisation in a range of forums to </w:t>
            </w:r>
            <w:r w:rsidR="00DE0CED">
              <w:t>community, government</w:t>
            </w:r>
            <w:r w:rsidRPr="00A04BB7">
              <w:t xml:space="preserve">, and peak body stakeholders. </w:t>
            </w:r>
          </w:p>
          <w:p w14:paraId="71DADB04" w14:textId="34EBDBEC" w:rsidR="00225493" w:rsidRPr="00DF0D4E" w:rsidRDefault="00225493" w:rsidP="00744763">
            <w:pPr>
              <w:pStyle w:val="BulletedList"/>
            </w:pPr>
            <w:r w:rsidRPr="006D1A84">
              <w:t>Contribute to the implementation of FARE’s Strategic Plan and develop organisational operational plans with the CEO and Senior Leadership Team.</w:t>
            </w:r>
            <w:r w:rsidRPr="00DF0D4E">
              <w:t xml:space="preserve"> </w:t>
            </w:r>
          </w:p>
          <w:p w14:paraId="523D3C2C" w14:textId="0F6ED8B7" w:rsidR="00225493" w:rsidRPr="006D1A84" w:rsidRDefault="00225493" w:rsidP="00744763">
            <w:pPr>
              <w:pStyle w:val="BulletedList"/>
              <w:rPr>
                <w:rFonts w:cs="Calibri"/>
              </w:rPr>
            </w:pPr>
            <w:r w:rsidRPr="006D1A84">
              <w:t>Adhere to all requirements of the Work Health &amp; Safety Act and Regulations, both personally and in relation to the other staff and the company in general.</w:t>
            </w:r>
          </w:p>
          <w:p w14:paraId="123A4BC3" w14:textId="77777777" w:rsidR="00225493" w:rsidRPr="006D1A84" w:rsidRDefault="00225493" w:rsidP="00744763">
            <w:pPr>
              <w:pStyle w:val="BulletedList"/>
            </w:pPr>
            <w:r w:rsidRPr="006D1A84">
              <w:t>Perform other duties as directed by the CEO.</w:t>
            </w:r>
          </w:p>
          <w:p w14:paraId="06F0036E" w14:textId="57E6CC20" w:rsidR="00225493" w:rsidRPr="00B475DD" w:rsidRDefault="00225493" w:rsidP="00744763">
            <w:pPr>
              <w:pStyle w:val="BulletedList"/>
            </w:pPr>
            <w:r w:rsidRPr="00262880">
              <w:t>Apply the principles and practices of FARE and adhere to the company’s Values and Code of Conduct. </w:t>
            </w:r>
          </w:p>
        </w:tc>
      </w:tr>
      <w:tr w:rsidR="00225493" w:rsidRPr="00B475DD" w14:paraId="711C73DB" w14:textId="77777777" w:rsidTr="3DB47273">
        <w:trPr>
          <w:trHeight w:val="389"/>
        </w:trPr>
        <w:tc>
          <w:tcPr>
            <w:tcW w:w="2263" w:type="dxa"/>
            <w:gridSpan w:val="2"/>
          </w:tcPr>
          <w:p w14:paraId="1942D69F" w14:textId="1D1635FD" w:rsidR="00225493" w:rsidRPr="00276A6F" w:rsidRDefault="00225493" w:rsidP="00225493">
            <w:pPr>
              <w:pStyle w:val="Secondarylabels"/>
              <w:spacing w:before="0" w:after="0"/>
            </w:pPr>
            <w:r>
              <w:lastRenderedPageBreak/>
              <w:t>People Management</w:t>
            </w:r>
          </w:p>
        </w:tc>
        <w:tc>
          <w:tcPr>
            <w:tcW w:w="7802" w:type="dxa"/>
            <w:gridSpan w:val="3"/>
          </w:tcPr>
          <w:p w14:paraId="23EA5DC7" w14:textId="5760B5CA" w:rsidR="00225493" w:rsidRPr="00276A6F" w:rsidRDefault="00225493" w:rsidP="00225493">
            <w:pPr>
              <w:pStyle w:val="Secondarylabels"/>
              <w:spacing w:before="0" w:after="0"/>
            </w:pPr>
            <w:r w:rsidRPr="00202DB9">
              <w:rPr>
                <w:b w:val="0"/>
                <w:bCs/>
              </w:rPr>
              <w:t xml:space="preserve">The position has </w:t>
            </w:r>
            <w:r w:rsidR="00E57E1A">
              <w:rPr>
                <w:b w:val="0"/>
                <w:bCs/>
              </w:rPr>
              <w:t>7</w:t>
            </w:r>
            <w:r w:rsidR="00041037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direct reports.</w:t>
            </w:r>
          </w:p>
        </w:tc>
      </w:tr>
      <w:tr w:rsidR="00225493" w:rsidRPr="00B475DD" w14:paraId="7771AF79" w14:textId="77777777" w:rsidTr="3DB47273">
        <w:trPr>
          <w:trHeight w:val="345"/>
        </w:trPr>
        <w:tc>
          <w:tcPr>
            <w:tcW w:w="2263" w:type="dxa"/>
            <w:gridSpan w:val="2"/>
          </w:tcPr>
          <w:p w14:paraId="478867C4" w14:textId="7C57D034" w:rsidR="00225493" w:rsidRDefault="00225493" w:rsidP="00225493">
            <w:pPr>
              <w:pStyle w:val="Secondarylabels"/>
              <w:spacing w:before="0" w:after="0"/>
            </w:pPr>
            <w:r>
              <w:t>Budget Management</w:t>
            </w:r>
          </w:p>
        </w:tc>
        <w:tc>
          <w:tcPr>
            <w:tcW w:w="7802" w:type="dxa"/>
            <w:gridSpan w:val="3"/>
          </w:tcPr>
          <w:p w14:paraId="5701B460" w14:textId="018512C3" w:rsidR="00225493" w:rsidRPr="00276A6F" w:rsidRDefault="00225493" w:rsidP="00225493">
            <w:pPr>
              <w:pStyle w:val="Secondarylabels"/>
              <w:spacing w:before="0" w:after="0"/>
            </w:pPr>
            <w:r w:rsidRPr="00202DB9">
              <w:rPr>
                <w:b w:val="0"/>
                <w:bCs/>
              </w:rPr>
              <w:t xml:space="preserve">The position </w:t>
            </w:r>
            <w:r>
              <w:rPr>
                <w:b w:val="0"/>
                <w:bCs/>
              </w:rPr>
              <w:t xml:space="preserve">oversees the budget for the </w:t>
            </w:r>
            <w:r w:rsidR="00D24769">
              <w:rPr>
                <w:b w:val="0"/>
                <w:bCs/>
              </w:rPr>
              <w:t xml:space="preserve">communications </w:t>
            </w:r>
            <w:r w:rsidR="00892301">
              <w:rPr>
                <w:b w:val="0"/>
                <w:bCs/>
              </w:rPr>
              <w:t xml:space="preserve">and funding development </w:t>
            </w:r>
            <w:r>
              <w:rPr>
                <w:b w:val="0"/>
                <w:bCs/>
              </w:rPr>
              <w:t>components of the organisation.</w:t>
            </w:r>
          </w:p>
        </w:tc>
      </w:tr>
      <w:tr w:rsidR="00225493" w:rsidRPr="000A1594" w14:paraId="0986A5FE" w14:textId="77777777" w:rsidTr="006D1A84">
        <w:trPr>
          <w:trHeight w:val="273"/>
        </w:trPr>
        <w:tc>
          <w:tcPr>
            <w:tcW w:w="10065" w:type="dxa"/>
            <w:gridSpan w:val="5"/>
            <w:shd w:val="clear" w:color="auto" w:fill="002060"/>
          </w:tcPr>
          <w:p w14:paraId="073EA683" w14:textId="0CB59256" w:rsidR="00225493" w:rsidRPr="000A1594" w:rsidRDefault="00225493" w:rsidP="00225493">
            <w:pPr>
              <w:pStyle w:val="Label"/>
              <w:rPr>
                <w:color w:val="FFFFFF" w:themeColor="background1"/>
              </w:rPr>
            </w:pPr>
            <w:r w:rsidRPr="000A1594">
              <w:rPr>
                <w:color w:val="FFFFFF" w:themeColor="background1"/>
              </w:rPr>
              <w:t>Capabilities</w:t>
            </w:r>
          </w:p>
        </w:tc>
      </w:tr>
      <w:tr w:rsidR="00225493" w:rsidRPr="00B475DD" w14:paraId="362C6B17" w14:textId="77777777" w:rsidTr="3DB47273">
        <w:tc>
          <w:tcPr>
            <w:tcW w:w="2263" w:type="dxa"/>
            <w:gridSpan w:val="2"/>
          </w:tcPr>
          <w:p w14:paraId="36CC8141" w14:textId="18CC912E" w:rsidR="00225493" w:rsidRDefault="00225493" w:rsidP="00225493">
            <w:pPr>
              <w:pStyle w:val="Secondarylabels"/>
              <w:spacing w:before="0" w:after="0"/>
            </w:pPr>
            <w:r>
              <w:t>Qualifications/ Experience</w:t>
            </w:r>
          </w:p>
        </w:tc>
        <w:tc>
          <w:tcPr>
            <w:tcW w:w="7802" w:type="dxa"/>
            <w:gridSpan w:val="3"/>
          </w:tcPr>
          <w:p w14:paraId="69E0B1D4" w14:textId="280ABC3A" w:rsidR="0069538E" w:rsidRPr="0069538E" w:rsidRDefault="0069538E" w:rsidP="0069538E">
            <w:pPr>
              <w:pStyle w:val="NumberedList"/>
              <w:numPr>
                <w:ilvl w:val="0"/>
                <w:numId w:val="7"/>
              </w:numPr>
              <w:ind w:left="321" w:hanging="218"/>
              <w:rPr>
                <w:rFonts w:asciiTheme="minorHAnsi" w:hAnsiTheme="minorHAnsi" w:cstheme="minorHAnsi"/>
              </w:rPr>
            </w:pPr>
            <w:r w:rsidRPr="0069538E">
              <w:rPr>
                <w:rFonts w:asciiTheme="minorHAnsi" w:hAnsiTheme="minorHAnsi" w:cstheme="minorHAnsi"/>
              </w:rPr>
              <w:t xml:space="preserve">A degree in communications, </w:t>
            </w:r>
            <w:r w:rsidR="00757845">
              <w:rPr>
                <w:rFonts w:asciiTheme="minorHAnsi" w:hAnsiTheme="minorHAnsi" w:cstheme="minorHAnsi"/>
              </w:rPr>
              <w:t xml:space="preserve">marketing, philanthropy, </w:t>
            </w:r>
            <w:r w:rsidR="00F517FC">
              <w:rPr>
                <w:rFonts w:asciiTheme="minorHAnsi" w:hAnsiTheme="minorHAnsi" w:cstheme="minorHAnsi"/>
              </w:rPr>
              <w:t>politics</w:t>
            </w:r>
            <w:r w:rsidR="00447528">
              <w:rPr>
                <w:rFonts w:asciiTheme="minorHAnsi" w:hAnsiTheme="minorHAnsi" w:cstheme="minorHAnsi"/>
              </w:rPr>
              <w:t xml:space="preserve">, communications, </w:t>
            </w:r>
            <w:r w:rsidRPr="0069538E">
              <w:rPr>
                <w:rFonts w:asciiTheme="minorHAnsi" w:hAnsiTheme="minorHAnsi" w:cstheme="minorHAnsi"/>
              </w:rPr>
              <w:t xml:space="preserve">management or </w:t>
            </w:r>
            <w:r w:rsidR="00447528">
              <w:rPr>
                <w:rFonts w:asciiTheme="minorHAnsi" w:hAnsiTheme="minorHAnsi" w:cstheme="minorHAnsi"/>
              </w:rPr>
              <w:t xml:space="preserve">extensive work experience. </w:t>
            </w:r>
            <w:r w:rsidRPr="0069538E">
              <w:rPr>
                <w:rFonts w:asciiTheme="minorHAnsi" w:hAnsiTheme="minorHAnsi" w:cstheme="minorHAnsi"/>
              </w:rPr>
              <w:t xml:space="preserve"> </w:t>
            </w:r>
          </w:p>
          <w:p w14:paraId="196603DD" w14:textId="2D1683FD" w:rsidR="005C7D53" w:rsidRPr="005C7D53" w:rsidRDefault="00320B2A" w:rsidP="005C7D53">
            <w:pPr>
              <w:pStyle w:val="NumberedList"/>
              <w:numPr>
                <w:ilvl w:val="0"/>
                <w:numId w:val="7"/>
              </w:numPr>
              <w:ind w:left="321" w:hanging="218"/>
            </w:pPr>
            <w:r>
              <w:rPr>
                <w:rFonts w:asciiTheme="minorHAnsi" w:hAnsiTheme="minorHAnsi" w:cstheme="minorHAnsi"/>
              </w:rPr>
              <w:t xml:space="preserve">A minimum </w:t>
            </w:r>
            <w:r w:rsidR="00295058">
              <w:rPr>
                <w:rFonts w:asciiTheme="minorHAnsi" w:hAnsiTheme="minorHAnsi" w:cstheme="minorHAnsi"/>
              </w:rPr>
              <w:t>of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95058">
              <w:rPr>
                <w:rFonts w:asciiTheme="minorHAnsi" w:hAnsiTheme="minorHAnsi" w:cstheme="minorHAnsi"/>
              </w:rPr>
              <w:t>5</w:t>
            </w:r>
            <w:r w:rsidR="00225493" w:rsidRPr="00165B9E">
              <w:rPr>
                <w:rFonts w:asciiTheme="minorHAnsi" w:hAnsiTheme="minorHAnsi" w:cstheme="minorHAnsi"/>
              </w:rPr>
              <w:t xml:space="preserve"> </w:t>
            </w:r>
            <w:r w:rsidR="005C7D53" w:rsidRPr="00165B9E">
              <w:rPr>
                <w:rFonts w:asciiTheme="minorHAnsi" w:hAnsiTheme="minorHAnsi" w:cstheme="minorHAnsi"/>
              </w:rPr>
              <w:t>years’ experience</w:t>
            </w:r>
            <w:r w:rsidR="00225493" w:rsidRPr="00165B9E">
              <w:rPr>
                <w:rFonts w:asciiTheme="minorHAnsi" w:hAnsiTheme="minorHAnsi" w:cstheme="minorHAnsi"/>
              </w:rPr>
              <w:t xml:space="preserve"> in </w:t>
            </w:r>
            <w:r w:rsidR="005C7D53">
              <w:rPr>
                <w:rFonts w:asciiTheme="minorHAnsi" w:hAnsiTheme="minorHAnsi" w:cstheme="minorHAnsi"/>
              </w:rPr>
              <w:t>senior communications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295058">
              <w:rPr>
                <w:rFonts w:asciiTheme="minorHAnsi" w:hAnsiTheme="minorHAnsi" w:cstheme="minorHAnsi"/>
              </w:rPr>
              <w:t xml:space="preserve">campaign, </w:t>
            </w:r>
            <w:r>
              <w:rPr>
                <w:rFonts w:asciiTheme="minorHAnsi" w:hAnsiTheme="minorHAnsi" w:cstheme="minorHAnsi"/>
              </w:rPr>
              <w:t>marketing or philanthropic</w:t>
            </w:r>
            <w:r w:rsidR="005C7D53">
              <w:rPr>
                <w:rFonts w:asciiTheme="minorHAnsi" w:hAnsiTheme="minorHAnsi" w:cstheme="minorHAnsi"/>
              </w:rPr>
              <w:t xml:space="preserve"> roles in </w:t>
            </w:r>
            <w:r w:rsidR="00225493">
              <w:rPr>
                <w:rFonts w:asciiTheme="minorHAnsi" w:hAnsiTheme="minorHAnsi" w:cstheme="minorHAnsi"/>
              </w:rPr>
              <w:t xml:space="preserve">a </w:t>
            </w:r>
            <w:r w:rsidR="00225493" w:rsidRPr="00165B9E">
              <w:rPr>
                <w:rFonts w:asciiTheme="minorHAnsi" w:hAnsiTheme="minorHAnsi" w:cstheme="minorHAnsi"/>
              </w:rPr>
              <w:t>relevant field with a successful track record</w:t>
            </w:r>
            <w:r w:rsidR="005C7D53">
              <w:rPr>
                <w:rFonts w:asciiTheme="minorHAnsi" w:hAnsiTheme="minorHAnsi" w:cstheme="minorHAnsi"/>
              </w:rPr>
              <w:t>.</w:t>
            </w:r>
          </w:p>
          <w:p w14:paraId="4D0AE628" w14:textId="2636208E" w:rsidR="00225493" w:rsidRDefault="00225493" w:rsidP="005C7D53">
            <w:pPr>
              <w:pStyle w:val="NumberedList"/>
              <w:numPr>
                <w:ilvl w:val="0"/>
                <w:numId w:val="7"/>
              </w:numPr>
              <w:ind w:left="321" w:hanging="218"/>
            </w:pPr>
            <w:r>
              <w:rPr>
                <w:rFonts w:asciiTheme="minorHAnsi" w:hAnsiTheme="minorHAnsi" w:cstheme="minorHAnsi"/>
              </w:rPr>
              <w:t xml:space="preserve">A minimum </w:t>
            </w:r>
            <w:r w:rsidR="00295058">
              <w:rPr>
                <w:rFonts w:asciiTheme="minorHAnsi" w:hAnsiTheme="minorHAnsi" w:cstheme="minorHAnsi"/>
              </w:rPr>
              <w:t>of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95058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years’ experience in leading a dynamic and highly skilled teams in a </w:t>
            </w:r>
            <w:r w:rsidR="00E24D70">
              <w:rPr>
                <w:rFonts w:asciiTheme="minorHAnsi" w:hAnsiTheme="minorHAnsi" w:cstheme="minorHAnsi"/>
              </w:rPr>
              <w:t>fast-paced</w:t>
            </w:r>
            <w:r>
              <w:rPr>
                <w:rFonts w:asciiTheme="minorHAnsi" w:hAnsiTheme="minorHAnsi" w:cstheme="minorHAnsi"/>
              </w:rPr>
              <w:t xml:space="preserve"> environment.</w:t>
            </w:r>
          </w:p>
        </w:tc>
      </w:tr>
      <w:tr w:rsidR="00225493" w:rsidRPr="00B475DD" w14:paraId="411509B7" w14:textId="77777777" w:rsidTr="3DB47273">
        <w:tc>
          <w:tcPr>
            <w:tcW w:w="2263" w:type="dxa"/>
            <w:gridSpan w:val="2"/>
          </w:tcPr>
          <w:p w14:paraId="09F0A305" w14:textId="08EE6C9A" w:rsidR="00225493" w:rsidRDefault="00225493" w:rsidP="00225493">
            <w:pPr>
              <w:pStyle w:val="Secondarylabels"/>
              <w:spacing w:before="0" w:after="0"/>
            </w:pPr>
            <w:r>
              <w:t>Knowledge/ Skills</w:t>
            </w:r>
          </w:p>
        </w:tc>
        <w:tc>
          <w:tcPr>
            <w:tcW w:w="7802" w:type="dxa"/>
            <w:gridSpan w:val="3"/>
          </w:tcPr>
          <w:p w14:paraId="511D943A" w14:textId="77777777" w:rsidR="00A06F34" w:rsidRDefault="00A06F34" w:rsidP="00A06F34">
            <w:pPr>
              <w:pStyle w:val="NumberedList"/>
              <w:numPr>
                <w:ilvl w:val="0"/>
                <w:numId w:val="7"/>
              </w:numPr>
              <w:ind w:left="321" w:hanging="218"/>
              <w:rPr>
                <w:rFonts w:asciiTheme="minorHAnsi" w:hAnsiTheme="minorHAnsi" w:cstheme="minorHAnsi"/>
              </w:rPr>
            </w:pPr>
            <w:r w:rsidRPr="003D7730">
              <w:rPr>
                <w:rFonts w:asciiTheme="minorHAnsi" w:hAnsiTheme="minorHAnsi" w:cstheme="minorHAnsi"/>
              </w:rPr>
              <w:t>Knowledge of key communications, social change and campaign theories and practices.</w:t>
            </w:r>
          </w:p>
          <w:p w14:paraId="437B10DB" w14:textId="40601366" w:rsidR="00225493" w:rsidRDefault="00225493" w:rsidP="00225493">
            <w:pPr>
              <w:pStyle w:val="NumberedList"/>
              <w:numPr>
                <w:ilvl w:val="0"/>
                <w:numId w:val="7"/>
              </w:numPr>
              <w:ind w:left="321" w:hanging="218"/>
              <w:rPr>
                <w:rFonts w:asciiTheme="minorHAnsi" w:hAnsiTheme="minorHAnsi" w:cstheme="minorHAnsi"/>
              </w:rPr>
            </w:pPr>
            <w:r w:rsidRPr="00631AAC">
              <w:rPr>
                <w:rFonts w:asciiTheme="minorHAnsi" w:hAnsiTheme="minorHAnsi" w:cstheme="minorHAnsi"/>
              </w:rPr>
              <w:t xml:space="preserve">Demonstrated </w:t>
            </w:r>
            <w:r>
              <w:rPr>
                <w:rFonts w:asciiTheme="minorHAnsi" w:hAnsiTheme="minorHAnsi" w:cstheme="minorHAnsi"/>
              </w:rPr>
              <w:t>strong written and verbal communication skills.</w:t>
            </w:r>
          </w:p>
          <w:p w14:paraId="423A508A" w14:textId="2D4B1E48" w:rsidR="00CE0831" w:rsidRDefault="00CE0831" w:rsidP="00CE0831">
            <w:pPr>
              <w:pStyle w:val="NumberedList"/>
              <w:numPr>
                <w:ilvl w:val="0"/>
                <w:numId w:val="7"/>
              </w:numPr>
              <w:ind w:left="321" w:hanging="218"/>
              <w:rPr>
                <w:rFonts w:asciiTheme="minorHAnsi" w:hAnsiTheme="minorHAnsi" w:cstheme="minorHAnsi"/>
                <w:lang w:val="en-AU"/>
              </w:rPr>
            </w:pPr>
            <w:r w:rsidRPr="00CE0831">
              <w:rPr>
                <w:rFonts w:asciiTheme="minorHAnsi" w:hAnsiTheme="minorHAnsi" w:cstheme="minorHAnsi"/>
                <w:lang w:val="en-AU"/>
              </w:rPr>
              <w:t>Knowledge of the digital, social</w:t>
            </w:r>
            <w:r w:rsidR="00993994">
              <w:rPr>
                <w:rFonts w:asciiTheme="minorHAnsi" w:hAnsiTheme="minorHAnsi" w:cstheme="minorHAnsi"/>
                <w:lang w:val="en-AU"/>
              </w:rPr>
              <w:t>,</w:t>
            </w:r>
            <w:r w:rsidRPr="00CE0831">
              <w:rPr>
                <w:rFonts w:asciiTheme="minorHAnsi" w:hAnsiTheme="minorHAnsi" w:cstheme="minorHAnsi"/>
                <w:lang w:val="en-AU"/>
              </w:rPr>
              <w:t xml:space="preserve"> and traditional media environment.</w:t>
            </w:r>
          </w:p>
          <w:p w14:paraId="6F27525B" w14:textId="741F226F" w:rsidR="000A5D9A" w:rsidRPr="000A5D9A" w:rsidRDefault="000A5D9A" w:rsidP="000A5D9A">
            <w:pPr>
              <w:pStyle w:val="NumberedList"/>
              <w:numPr>
                <w:ilvl w:val="0"/>
                <w:numId w:val="7"/>
              </w:numPr>
              <w:ind w:left="321" w:hanging="2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Strong attention to detail.</w:t>
            </w:r>
          </w:p>
          <w:p w14:paraId="40D514E9" w14:textId="010B9F95" w:rsidR="00225493" w:rsidRPr="00631AAC" w:rsidRDefault="003D7730" w:rsidP="00225493">
            <w:pPr>
              <w:pStyle w:val="NumberedList"/>
              <w:numPr>
                <w:ilvl w:val="0"/>
                <w:numId w:val="7"/>
              </w:numPr>
              <w:ind w:left="321" w:hanging="218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Strong management skills, including ability to mentor, develop and motivate staff.</w:t>
            </w:r>
          </w:p>
          <w:p w14:paraId="093CC174" w14:textId="75D0D09E" w:rsidR="00225493" w:rsidRDefault="00225493" w:rsidP="00225493">
            <w:pPr>
              <w:pStyle w:val="NumberedList"/>
              <w:numPr>
                <w:ilvl w:val="0"/>
                <w:numId w:val="7"/>
              </w:numPr>
              <w:ind w:left="321" w:hanging="218"/>
              <w:rPr>
                <w:rFonts w:asciiTheme="minorHAnsi" w:hAnsiTheme="minorHAnsi" w:cstheme="minorHAnsi"/>
              </w:rPr>
            </w:pPr>
            <w:r w:rsidRPr="00631AAC">
              <w:rPr>
                <w:rFonts w:asciiTheme="minorHAnsi" w:hAnsiTheme="minorHAnsi" w:cstheme="minorHAnsi"/>
              </w:rPr>
              <w:t>Demonstrated ability to work with others across teams and at all levels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49E89B1" w14:textId="47F1BE88" w:rsidR="00225493" w:rsidRDefault="00225493" w:rsidP="00225493">
            <w:pPr>
              <w:pStyle w:val="NumberedList"/>
              <w:numPr>
                <w:ilvl w:val="0"/>
                <w:numId w:val="7"/>
              </w:numPr>
              <w:ind w:left="321" w:hanging="218"/>
            </w:pPr>
            <w:r>
              <w:rPr>
                <w:rFonts w:asciiTheme="minorHAnsi" w:hAnsiTheme="minorHAnsi" w:cstheme="minorHAnsi"/>
              </w:rPr>
              <w:t xml:space="preserve">Demonstrated ability to set goals and work </w:t>
            </w:r>
            <w:r w:rsidRPr="00631AAC">
              <w:rPr>
                <w:rFonts w:asciiTheme="minorHAnsi" w:hAnsiTheme="minorHAnsi" w:cstheme="minorHAnsi"/>
              </w:rPr>
              <w:t xml:space="preserve">productively with minimal supervision. </w:t>
            </w:r>
          </w:p>
        </w:tc>
      </w:tr>
      <w:tr w:rsidR="00225493" w:rsidRPr="00B475DD" w14:paraId="13DF82A5" w14:textId="77777777" w:rsidTr="3DB47273">
        <w:tc>
          <w:tcPr>
            <w:tcW w:w="2263" w:type="dxa"/>
            <w:gridSpan w:val="2"/>
          </w:tcPr>
          <w:p w14:paraId="616CB9C6" w14:textId="4BB2EF45" w:rsidR="00225493" w:rsidRDefault="00225493" w:rsidP="00225493">
            <w:pPr>
              <w:pStyle w:val="Secondarylabels"/>
              <w:spacing w:before="0" w:after="0"/>
            </w:pPr>
            <w:r>
              <w:t>Personal Attributes</w:t>
            </w:r>
          </w:p>
        </w:tc>
        <w:tc>
          <w:tcPr>
            <w:tcW w:w="7802" w:type="dxa"/>
            <w:gridSpan w:val="3"/>
          </w:tcPr>
          <w:p w14:paraId="2D858C4F" w14:textId="07A45F80" w:rsidR="00225493" w:rsidRDefault="00225493" w:rsidP="00225493">
            <w:pPr>
              <w:pStyle w:val="NumberedList"/>
              <w:numPr>
                <w:ilvl w:val="0"/>
                <w:numId w:val="7"/>
              </w:numPr>
              <w:ind w:left="321" w:hanging="218"/>
              <w:rPr>
                <w:rFonts w:asciiTheme="minorHAnsi" w:hAnsiTheme="minorHAnsi" w:cstheme="minorHAnsi"/>
              </w:rPr>
            </w:pPr>
            <w:r w:rsidRPr="00165B9E">
              <w:rPr>
                <w:rFonts w:asciiTheme="minorHAnsi" w:hAnsiTheme="minorHAnsi" w:cstheme="minorHAnsi"/>
              </w:rPr>
              <w:t>Ability to work</w:t>
            </w:r>
            <w:r>
              <w:rPr>
                <w:rFonts w:asciiTheme="minorHAnsi" w:hAnsiTheme="minorHAnsi" w:cstheme="minorHAnsi"/>
              </w:rPr>
              <w:t>,</w:t>
            </w:r>
            <w:r w:rsidRPr="00165B9E">
              <w:rPr>
                <w:rFonts w:asciiTheme="minorHAnsi" w:hAnsiTheme="minorHAnsi" w:cstheme="minorHAnsi"/>
              </w:rPr>
              <w:t xml:space="preserve"> lead and make decisions under pressure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750BD3A" w14:textId="5BEF913F" w:rsidR="00225493" w:rsidRPr="00752BC7" w:rsidRDefault="00225493" w:rsidP="00752BC7">
            <w:pPr>
              <w:pStyle w:val="NumberedList"/>
              <w:numPr>
                <w:ilvl w:val="0"/>
                <w:numId w:val="7"/>
              </w:numPr>
              <w:ind w:left="321" w:hanging="2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Strategic, with strong</w:t>
            </w:r>
            <w:r w:rsidR="000A5D9A">
              <w:rPr>
                <w:rFonts w:asciiTheme="minorHAnsi" w:hAnsiTheme="minorHAnsi" w:cstheme="minorHAnsi"/>
              </w:rPr>
              <w:t xml:space="preserve"> high level</w:t>
            </w:r>
            <w:r>
              <w:rPr>
                <w:rFonts w:asciiTheme="minorHAnsi" w:hAnsiTheme="minorHAnsi" w:cstheme="minorHAnsi"/>
              </w:rPr>
              <w:t xml:space="preserve"> project management skills.</w:t>
            </w:r>
          </w:p>
          <w:p w14:paraId="1F783A81" w14:textId="252FFF8C" w:rsidR="00225493" w:rsidRDefault="00225493" w:rsidP="00225493">
            <w:pPr>
              <w:pStyle w:val="NumberedList"/>
              <w:numPr>
                <w:ilvl w:val="0"/>
                <w:numId w:val="7"/>
              </w:numPr>
              <w:ind w:left="321" w:hanging="218"/>
              <w:rPr>
                <w:rFonts w:asciiTheme="minorHAnsi" w:hAnsiTheme="minorHAnsi" w:cstheme="minorHAnsi"/>
              </w:rPr>
            </w:pPr>
            <w:r w:rsidRPr="00165B9E">
              <w:rPr>
                <w:rFonts w:asciiTheme="minorHAnsi" w:hAnsiTheme="minorHAnsi" w:cstheme="minorHAnsi"/>
              </w:rPr>
              <w:t>Demonstrated passion for building a values-based, high performing and effective team environment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E2F6775" w14:textId="77777777" w:rsidR="00225493" w:rsidRPr="00631AAC" w:rsidRDefault="00225493" w:rsidP="00225493">
            <w:pPr>
              <w:pStyle w:val="NumberedList"/>
              <w:numPr>
                <w:ilvl w:val="0"/>
                <w:numId w:val="7"/>
              </w:numPr>
              <w:ind w:left="321" w:hanging="218"/>
              <w:rPr>
                <w:rFonts w:asciiTheme="minorHAnsi" w:hAnsiTheme="minorHAnsi" w:cstheme="minorBidi"/>
              </w:rPr>
            </w:pPr>
            <w:r w:rsidRPr="360D0632">
              <w:rPr>
                <w:rFonts w:asciiTheme="minorHAnsi" w:hAnsiTheme="minorHAnsi" w:cstheme="minorBidi"/>
              </w:rPr>
              <w:t>Ability to manage conflicting priorities within a dynamic environment</w:t>
            </w:r>
            <w:r>
              <w:rPr>
                <w:rFonts w:asciiTheme="minorHAnsi" w:hAnsiTheme="minorHAnsi" w:cstheme="minorBidi"/>
              </w:rPr>
              <w:t>.</w:t>
            </w:r>
          </w:p>
          <w:p w14:paraId="3D6B7334" w14:textId="7D2EEB3A" w:rsidR="00225493" w:rsidRPr="007B5654" w:rsidRDefault="00225493" w:rsidP="00225493">
            <w:pPr>
              <w:pStyle w:val="NumberedList"/>
              <w:numPr>
                <w:ilvl w:val="0"/>
                <w:numId w:val="7"/>
              </w:numPr>
              <w:ind w:left="321" w:hanging="218"/>
              <w:rPr>
                <w:rFonts w:asciiTheme="minorHAnsi" w:hAnsiTheme="minorHAnsi" w:cstheme="minorBidi"/>
              </w:rPr>
            </w:pPr>
            <w:r w:rsidRPr="7B57175B">
              <w:rPr>
                <w:rFonts w:asciiTheme="minorHAnsi" w:hAnsiTheme="minorHAnsi" w:cstheme="minorBidi"/>
              </w:rPr>
              <w:t>Demonstrated ‘can-do’ attitude and willingness to actively contribute to developing a culture of excellence, creativity, responsiveness and flexibility.</w:t>
            </w:r>
          </w:p>
          <w:p w14:paraId="231FBE98" w14:textId="626937EF" w:rsidR="00225493" w:rsidRDefault="00225493" w:rsidP="00225493">
            <w:pPr>
              <w:pStyle w:val="NumberedList"/>
              <w:numPr>
                <w:ilvl w:val="0"/>
                <w:numId w:val="7"/>
              </w:numPr>
              <w:ind w:left="321" w:hanging="218"/>
            </w:pPr>
            <w:r w:rsidRPr="00165B9E">
              <w:rPr>
                <w:rFonts w:asciiTheme="minorHAnsi" w:hAnsiTheme="minorHAnsi" w:cstheme="minorHAnsi"/>
              </w:rPr>
              <w:t>Demonstrated commitment to continuing professional and personal development.</w:t>
            </w:r>
          </w:p>
        </w:tc>
      </w:tr>
      <w:tr w:rsidR="00225493" w:rsidRPr="00B475DD" w14:paraId="10ED940B" w14:textId="77777777" w:rsidTr="006D1A84">
        <w:tc>
          <w:tcPr>
            <w:tcW w:w="1818" w:type="dxa"/>
            <w:shd w:val="clear" w:color="auto" w:fill="002060"/>
          </w:tcPr>
          <w:p w14:paraId="290AE301" w14:textId="77777777" w:rsidR="00225493" w:rsidRPr="000A1594" w:rsidRDefault="00225493" w:rsidP="00225493">
            <w:pPr>
              <w:rPr>
                <w:color w:val="FFFFFF" w:themeColor="background1"/>
              </w:rPr>
            </w:pPr>
            <w:r w:rsidRPr="000A1594">
              <w:rPr>
                <w:color w:val="FFFFFF" w:themeColor="background1"/>
              </w:rPr>
              <w:t>Reviewed By:</w:t>
            </w:r>
          </w:p>
        </w:tc>
        <w:tc>
          <w:tcPr>
            <w:tcW w:w="4562" w:type="dxa"/>
            <w:gridSpan w:val="2"/>
          </w:tcPr>
          <w:p w14:paraId="21B35556" w14:textId="1C2AE062" w:rsidR="00225493" w:rsidRPr="00B475DD" w:rsidRDefault="00225493" w:rsidP="00225493">
            <w:r>
              <w:t xml:space="preserve">Caterina Giorgi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002060"/>
          </w:tcPr>
          <w:p w14:paraId="77DD9204" w14:textId="77777777" w:rsidR="00225493" w:rsidRPr="000A1594" w:rsidRDefault="00225493" w:rsidP="00225493">
            <w:pPr>
              <w:rPr>
                <w:color w:val="FFFFFF" w:themeColor="background1"/>
              </w:rPr>
            </w:pPr>
            <w:r w:rsidRPr="000A1594">
              <w:rPr>
                <w:color w:val="FFFFFF" w:themeColor="background1"/>
              </w:rPr>
              <w:t>Date:</w:t>
            </w:r>
          </w:p>
        </w:tc>
        <w:tc>
          <w:tcPr>
            <w:tcW w:w="1842" w:type="dxa"/>
          </w:tcPr>
          <w:p w14:paraId="0A379220" w14:textId="64201BF5" w:rsidR="00225493" w:rsidRPr="00B475DD" w:rsidRDefault="00B56666" w:rsidP="00225493">
            <w:r>
              <w:t>19/04/2024</w:t>
            </w:r>
          </w:p>
        </w:tc>
      </w:tr>
      <w:tr w:rsidR="00225493" w:rsidRPr="00B475DD" w14:paraId="0DF1226B" w14:textId="77777777" w:rsidTr="006D1A84">
        <w:tc>
          <w:tcPr>
            <w:tcW w:w="1818" w:type="dxa"/>
            <w:shd w:val="clear" w:color="auto" w:fill="002060"/>
          </w:tcPr>
          <w:p w14:paraId="0555293D" w14:textId="77777777" w:rsidR="00225493" w:rsidRPr="000A1594" w:rsidRDefault="00225493" w:rsidP="00225493">
            <w:pPr>
              <w:rPr>
                <w:color w:val="FFFFFF" w:themeColor="background1"/>
              </w:rPr>
            </w:pPr>
            <w:r w:rsidRPr="000A1594">
              <w:rPr>
                <w:color w:val="FFFFFF" w:themeColor="background1"/>
              </w:rPr>
              <w:t>Approved By:</w:t>
            </w:r>
          </w:p>
        </w:tc>
        <w:tc>
          <w:tcPr>
            <w:tcW w:w="4562" w:type="dxa"/>
            <w:gridSpan w:val="2"/>
          </w:tcPr>
          <w:p w14:paraId="2F1BC853" w14:textId="0AEE8F55" w:rsidR="00225493" w:rsidRPr="00B475DD" w:rsidRDefault="0069370A" w:rsidP="00225493">
            <w:r>
              <w:t>Caterina Giorgi</w:t>
            </w:r>
          </w:p>
        </w:tc>
        <w:tc>
          <w:tcPr>
            <w:tcW w:w="1843" w:type="dxa"/>
            <w:shd w:val="clear" w:color="auto" w:fill="002060"/>
          </w:tcPr>
          <w:p w14:paraId="57E0F6B6" w14:textId="77777777" w:rsidR="00225493" w:rsidRPr="000A1594" w:rsidRDefault="00225493" w:rsidP="00225493">
            <w:pPr>
              <w:rPr>
                <w:color w:val="FFFFFF" w:themeColor="background1"/>
              </w:rPr>
            </w:pPr>
            <w:r w:rsidRPr="000A1594">
              <w:rPr>
                <w:color w:val="FFFFFF" w:themeColor="background1"/>
              </w:rPr>
              <w:t>Date:</w:t>
            </w:r>
          </w:p>
        </w:tc>
        <w:tc>
          <w:tcPr>
            <w:tcW w:w="1842" w:type="dxa"/>
          </w:tcPr>
          <w:p w14:paraId="6C6586CC" w14:textId="53B19A56" w:rsidR="00225493" w:rsidRPr="00B475DD" w:rsidRDefault="00B56666" w:rsidP="00225493">
            <w:r>
              <w:t>19/04/2024</w:t>
            </w:r>
          </w:p>
        </w:tc>
      </w:tr>
      <w:tr w:rsidR="00225493" w:rsidRPr="00B475DD" w14:paraId="7C79CB2D" w14:textId="77777777" w:rsidTr="006D1A84">
        <w:tc>
          <w:tcPr>
            <w:tcW w:w="1818" w:type="dxa"/>
            <w:shd w:val="clear" w:color="auto" w:fill="002060"/>
          </w:tcPr>
          <w:p w14:paraId="76C22255" w14:textId="77777777" w:rsidR="00225493" w:rsidRPr="000A1594" w:rsidRDefault="00225493" w:rsidP="00225493">
            <w:pPr>
              <w:rPr>
                <w:color w:val="FFFFFF" w:themeColor="background1"/>
              </w:rPr>
            </w:pPr>
            <w:r w:rsidRPr="000A1594">
              <w:rPr>
                <w:color w:val="FFFFFF" w:themeColor="background1"/>
              </w:rPr>
              <w:t>Last Updated By:</w:t>
            </w:r>
          </w:p>
        </w:tc>
        <w:tc>
          <w:tcPr>
            <w:tcW w:w="4562" w:type="dxa"/>
            <w:gridSpan w:val="2"/>
          </w:tcPr>
          <w:p w14:paraId="10AC1151" w14:textId="7D5F1F0D" w:rsidR="00225493" w:rsidRPr="00B475DD" w:rsidRDefault="000A5D9A" w:rsidP="00225493">
            <w:r>
              <w:t>Ayla Chorley</w:t>
            </w:r>
            <w:r w:rsidR="00B56666">
              <w:t xml:space="preserve"> </w:t>
            </w:r>
          </w:p>
        </w:tc>
        <w:tc>
          <w:tcPr>
            <w:tcW w:w="1843" w:type="dxa"/>
            <w:shd w:val="clear" w:color="auto" w:fill="002060"/>
          </w:tcPr>
          <w:p w14:paraId="3420FC69" w14:textId="77777777" w:rsidR="00225493" w:rsidRPr="000A1594" w:rsidRDefault="00225493" w:rsidP="00225493">
            <w:pPr>
              <w:rPr>
                <w:color w:val="FFFFFF" w:themeColor="background1"/>
              </w:rPr>
            </w:pPr>
            <w:r w:rsidRPr="000A1594">
              <w:rPr>
                <w:color w:val="FFFFFF" w:themeColor="background1"/>
              </w:rPr>
              <w:t>Date/Time:</w:t>
            </w:r>
          </w:p>
        </w:tc>
        <w:tc>
          <w:tcPr>
            <w:tcW w:w="1842" w:type="dxa"/>
          </w:tcPr>
          <w:p w14:paraId="70801385" w14:textId="4537340D" w:rsidR="00225493" w:rsidRPr="00B475DD" w:rsidRDefault="000A5D9A" w:rsidP="00225493">
            <w:r>
              <w:t>7/5/2025</w:t>
            </w:r>
          </w:p>
        </w:tc>
      </w:tr>
    </w:tbl>
    <w:p w14:paraId="677472E8" w14:textId="77777777" w:rsidR="006C5CCB" w:rsidRDefault="006C5CCB" w:rsidP="0014076C"/>
    <w:sectPr w:rsidR="006C5CCB" w:rsidSect="00B428F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41A0B" w14:textId="77777777" w:rsidR="00B428FE" w:rsidRDefault="00B428FE" w:rsidP="00037D55">
      <w:pPr>
        <w:spacing w:before="0" w:after="0"/>
      </w:pPr>
      <w:r>
        <w:separator/>
      </w:r>
    </w:p>
  </w:endnote>
  <w:endnote w:type="continuationSeparator" w:id="0">
    <w:p w14:paraId="351B67F8" w14:textId="77777777" w:rsidR="00B428FE" w:rsidRDefault="00B428FE" w:rsidP="00037D55">
      <w:pPr>
        <w:spacing w:before="0" w:after="0"/>
      </w:pPr>
      <w:r>
        <w:continuationSeparator/>
      </w:r>
    </w:p>
  </w:endnote>
  <w:endnote w:type="continuationNotice" w:id="1">
    <w:p w14:paraId="2DB60B82" w14:textId="77777777" w:rsidR="00B428FE" w:rsidRDefault="00B428F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1AFA" w14:textId="38475DA9"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233A">
      <w:rPr>
        <w:noProof/>
      </w:rPr>
      <w:t>2</w:t>
    </w:r>
    <w:r>
      <w:fldChar w:fldCharType="end"/>
    </w:r>
  </w:p>
  <w:p w14:paraId="70009480" w14:textId="17759D42" w:rsidR="00037D55" w:rsidRDefault="004F4FDF">
    <w:pPr>
      <w:pStyle w:val="Footer"/>
    </w:pPr>
    <w:r>
      <w:t xml:space="preserve">V1.0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F67C6" w14:textId="77777777" w:rsidR="00B428FE" w:rsidRDefault="00B428FE" w:rsidP="00037D55">
      <w:pPr>
        <w:spacing w:before="0" w:after="0"/>
      </w:pPr>
      <w:r>
        <w:separator/>
      </w:r>
    </w:p>
  </w:footnote>
  <w:footnote w:type="continuationSeparator" w:id="0">
    <w:p w14:paraId="490B93D3" w14:textId="77777777" w:rsidR="00B428FE" w:rsidRDefault="00B428FE" w:rsidP="00037D55">
      <w:pPr>
        <w:spacing w:before="0" w:after="0"/>
      </w:pPr>
      <w:r>
        <w:continuationSeparator/>
      </w:r>
    </w:p>
  </w:footnote>
  <w:footnote w:type="continuationNotice" w:id="1">
    <w:p w14:paraId="24FCEA3C" w14:textId="77777777" w:rsidR="00B428FE" w:rsidRDefault="00B428F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5D6E8" w14:textId="1E15594E" w:rsidR="00037D55" w:rsidRDefault="006D1A84" w:rsidP="00841DC8">
    <w:pPr>
      <w:pStyle w:val="Companyname"/>
      <w:rPr>
        <w:lang w:val="en-AU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0FB54B" wp14:editId="1E0421F5">
          <wp:simplePos x="0" y="0"/>
          <wp:positionH relativeFrom="page">
            <wp:posOffset>600075</wp:posOffset>
          </wp:positionH>
          <wp:positionV relativeFrom="paragraph">
            <wp:posOffset>-238125</wp:posOffset>
          </wp:positionV>
          <wp:extent cx="1800225" cy="840173"/>
          <wp:effectExtent l="0" t="0" r="0" b="0"/>
          <wp:wrapTight wrapText="bothSides">
            <wp:wrapPolygon edited="0">
              <wp:start x="0" y="0"/>
              <wp:lineTo x="0" y="21061"/>
              <wp:lineTo x="21257" y="21061"/>
              <wp:lineTo x="21257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840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3DB47273">
      <w:rPr>
        <w:lang w:val="en-AU"/>
      </w:rPr>
      <w:t>FARE Position Description</w:t>
    </w:r>
  </w:p>
  <w:p w14:paraId="44E9AAD3" w14:textId="77777777" w:rsidR="000A1594" w:rsidRPr="003C5224" w:rsidRDefault="000A1594" w:rsidP="00841DC8">
    <w:pPr>
      <w:pStyle w:val="Companyname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465C"/>
    <w:multiLevelType w:val="multilevel"/>
    <w:tmpl w:val="EC04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DB2D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B92"/>
    <w:multiLevelType w:val="hybridMultilevel"/>
    <w:tmpl w:val="3A02E5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2DB2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4E09"/>
    <w:multiLevelType w:val="hybridMultilevel"/>
    <w:tmpl w:val="F9723BD4"/>
    <w:lvl w:ilvl="0" w:tplc="E7F8A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2C16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7DC57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1446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C32E6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06ED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D87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B20B7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77682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4400AE"/>
    <w:multiLevelType w:val="hybridMultilevel"/>
    <w:tmpl w:val="787A5E4A"/>
    <w:lvl w:ilvl="0" w:tplc="47064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909C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68AE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84D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E262E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8CE42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FC7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13282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6765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AB1566"/>
    <w:multiLevelType w:val="multilevel"/>
    <w:tmpl w:val="5512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D87174"/>
    <w:multiLevelType w:val="hybridMultilevel"/>
    <w:tmpl w:val="6CBA77C0"/>
    <w:lvl w:ilvl="0" w:tplc="4F201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88D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C2A5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CE0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754BE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58A0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C48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EEAB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BB257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EA21A9"/>
    <w:multiLevelType w:val="hybridMultilevel"/>
    <w:tmpl w:val="35BCD6C2"/>
    <w:lvl w:ilvl="0" w:tplc="D1DA2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D48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22AA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24AC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7EC6F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26A50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884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94C1E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3B8A5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B93062"/>
    <w:multiLevelType w:val="hybridMultilevel"/>
    <w:tmpl w:val="8C1A3824"/>
    <w:lvl w:ilvl="0" w:tplc="2488FFC2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C81E46"/>
    <w:multiLevelType w:val="hybridMultilevel"/>
    <w:tmpl w:val="B778FD52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A6B63"/>
    <w:multiLevelType w:val="hybridMultilevel"/>
    <w:tmpl w:val="0066A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00CBD"/>
    <w:multiLevelType w:val="hybridMultilevel"/>
    <w:tmpl w:val="40BE4454"/>
    <w:lvl w:ilvl="0" w:tplc="9E50FD12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2" w15:restartNumberingAfterBreak="0">
    <w:nsid w:val="79C54CEA"/>
    <w:multiLevelType w:val="hybridMultilevel"/>
    <w:tmpl w:val="EBD29C1E"/>
    <w:lvl w:ilvl="0" w:tplc="EC123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4E99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8C249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DC49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43467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2E9D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0046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65EE1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2D4AD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1935467">
    <w:abstractNumId w:val="9"/>
  </w:num>
  <w:num w:numId="2" w16cid:durableId="833958521">
    <w:abstractNumId w:val="1"/>
  </w:num>
  <w:num w:numId="3" w16cid:durableId="587156574">
    <w:abstractNumId w:val="8"/>
  </w:num>
  <w:num w:numId="4" w16cid:durableId="305554110">
    <w:abstractNumId w:val="3"/>
  </w:num>
  <w:num w:numId="5" w16cid:durableId="1242250564">
    <w:abstractNumId w:val="4"/>
  </w:num>
  <w:num w:numId="6" w16cid:durableId="898125266">
    <w:abstractNumId w:val="2"/>
  </w:num>
  <w:num w:numId="7" w16cid:durableId="471602697">
    <w:abstractNumId w:val="11"/>
  </w:num>
  <w:num w:numId="8" w16cid:durableId="110436636">
    <w:abstractNumId w:val="7"/>
  </w:num>
  <w:num w:numId="9" w16cid:durableId="1627345489">
    <w:abstractNumId w:val="12"/>
  </w:num>
  <w:num w:numId="10" w16cid:durableId="175198077">
    <w:abstractNumId w:val="6"/>
  </w:num>
  <w:num w:numId="11" w16cid:durableId="297540869">
    <w:abstractNumId w:val="8"/>
  </w:num>
  <w:num w:numId="12" w16cid:durableId="1523058447">
    <w:abstractNumId w:val="8"/>
  </w:num>
  <w:num w:numId="13" w16cid:durableId="115758003">
    <w:abstractNumId w:val="1"/>
  </w:num>
  <w:num w:numId="14" w16cid:durableId="1693147919">
    <w:abstractNumId w:val="1"/>
  </w:num>
  <w:num w:numId="15" w16cid:durableId="79370866">
    <w:abstractNumId w:val="1"/>
  </w:num>
  <w:num w:numId="16" w16cid:durableId="1279676650">
    <w:abstractNumId w:val="5"/>
  </w:num>
  <w:num w:numId="17" w16cid:durableId="1267807353">
    <w:abstractNumId w:val="0"/>
  </w:num>
  <w:num w:numId="18" w16cid:durableId="372268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24"/>
    <w:rsid w:val="0001605E"/>
    <w:rsid w:val="0002274D"/>
    <w:rsid w:val="00026814"/>
    <w:rsid w:val="000327B2"/>
    <w:rsid w:val="00037D55"/>
    <w:rsid w:val="000405FA"/>
    <w:rsid w:val="00041037"/>
    <w:rsid w:val="0004327B"/>
    <w:rsid w:val="00056095"/>
    <w:rsid w:val="00074272"/>
    <w:rsid w:val="000A1594"/>
    <w:rsid w:val="000A5D9A"/>
    <w:rsid w:val="000C5A46"/>
    <w:rsid w:val="000D213B"/>
    <w:rsid w:val="000D2D2B"/>
    <w:rsid w:val="000D7DFF"/>
    <w:rsid w:val="00112CA3"/>
    <w:rsid w:val="00114FAC"/>
    <w:rsid w:val="0012566B"/>
    <w:rsid w:val="0014076C"/>
    <w:rsid w:val="00142FDF"/>
    <w:rsid w:val="00147A54"/>
    <w:rsid w:val="00147BB6"/>
    <w:rsid w:val="00152D9A"/>
    <w:rsid w:val="00161C18"/>
    <w:rsid w:val="001622D0"/>
    <w:rsid w:val="001635DB"/>
    <w:rsid w:val="001A1915"/>
    <w:rsid w:val="001A24F2"/>
    <w:rsid w:val="001E56EB"/>
    <w:rsid w:val="001E6EA7"/>
    <w:rsid w:val="00201D1A"/>
    <w:rsid w:val="0021338F"/>
    <w:rsid w:val="00225493"/>
    <w:rsid w:val="00230A00"/>
    <w:rsid w:val="00232D41"/>
    <w:rsid w:val="002421DC"/>
    <w:rsid w:val="002511DF"/>
    <w:rsid w:val="002611C5"/>
    <w:rsid w:val="002660E8"/>
    <w:rsid w:val="00276A6F"/>
    <w:rsid w:val="00280BD7"/>
    <w:rsid w:val="00284560"/>
    <w:rsid w:val="00295058"/>
    <w:rsid w:val="002956F7"/>
    <w:rsid w:val="002E4CA4"/>
    <w:rsid w:val="002E7B5A"/>
    <w:rsid w:val="002F2FB1"/>
    <w:rsid w:val="002F7D9F"/>
    <w:rsid w:val="0030233A"/>
    <w:rsid w:val="00320B2A"/>
    <w:rsid w:val="00321C66"/>
    <w:rsid w:val="003328D7"/>
    <w:rsid w:val="00340BF2"/>
    <w:rsid w:val="00365061"/>
    <w:rsid w:val="003653E9"/>
    <w:rsid w:val="00374F55"/>
    <w:rsid w:val="003829AA"/>
    <w:rsid w:val="00386B78"/>
    <w:rsid w:val="003A3749"/>
    <w:rsid w:val="003A72AF"/>
    <w:rsid w:val="003B2876"/>
    <w:rsid w:val="003C2F65"/>
    <w:rsid w:val="003C5224"/>
    <w:rsid w:val="003D7730"/>
    <w:rsid w:val="003E7A10"/>
    <w:rsid w:val="003F31B6"/>
    <w:rsid w:val="00420A1D"/>
    <w:rsid w:val="00442D2E"/>
    <w:rsid w:val="0044723B"/>
    <w:rsid w:val="00447528"/>
    <w:rsid w:val="00452A08"/>
    <w:rsid w:val="00454468"/>
    <w:rsid w:val="00455D2F"/>
    <w:rsid w:val="00462F0E"/>
    <w:rsid w:val="00466961"/>
    <w:rsid w:val="00472581"/>
    <w:rsid w:val="004A1B2D"/>
    <w:rsid w:val="004C1F10"/>
    <w:rsid w:val="004F4FDF"/>
    <w:rsid w:val="00500155"/>
    <w:rsid w:val="00502199"/>
    <w:rsid w:val="00507B49"/>
    <w:rsid w:val="00512267"/>
    <w:rsid w:val="00516A0F"/>
    <w:rsid w:val="00524C18"/>
    <w:rsid w:val="00544D39"/>
    <w:rsid w:val="00545CB8"/>
    <w:rsid w:val="00562A56"/>
    <w:rsid w:val="0056480A"/>
    <w:rsid w:val="00566F1F"/>
    <w:rsid w:val="00571FBA"/>
    <w:rsid w:val="00574173"/>
    <w:rsid w:val="00592652"/>
    <w:rsid w:val="005A3B49"/>
    <w:rsid w:val="005C7D53"/>
    <w:rsid w:val="005D0B8A"/>
    <w:rsid w:val="005D356C"/>
    <w:rsid w:val="005D3E3E"/>
    <w:rsid w:val="005D4E23"/>
    <w:rsid w:val="005E3FE3"/>
    <w:rsid w:val="0060216F"/>
    <w:rsid w:val="00613733"/>
    <w:rsid w:val="00627885"/>
    <w:rsid w:val="00632E1A"/>
    <w:rsid w:val="0063519F"/>
    <w:rsid w:val="00636457"/>
    <w:rsid w:val="006507A2"/>
    <w:rsid w:val="00673150"/>
    <w:rsid w:val="00674148"/>
    <w:rsid w:val="0069370A"/>
    <w:rsid w:val="0069538E"/>
    <w:rsid w:val="006B253D"/>
    <w:rsid w:val="006C5CCB"/>
    <w:rsid w:val="006D0857"/>
    <w:rsid w:val="006D138E"/>
    <w:rsid w:val="006D1A84"/>
    <w:rsid w:val="00706C81"/>
    <w:rsid w:val="00727944"/>
    <w:rsid w:val="0073560E"/>
    <w:rsid w:val="00740BE2"/>
    <w:rsid w:val="00744763"/>
    <w:rsid w:val="00752BC7"/>
    <w:rsid w:val="00757845"/>
    <w:rsid w:val="00770638"/>
    <w:rsid w:val="00774232"/>
    <w:rsid w:val="007752F2"/>
    <w:rsid w:val="007A4977"/>
    <w:rsid w:val="007B5567"/>
    <w:rsid w:val="007B5654"/>
    <w:rsid w:val="007B6A52"/>
    <w:rsid w:val="007C1EF9"/>
    <w:rsid w:val="007C2E9A"/>
    <w:rsid w:val="007C4ECD"/>
    <w:rsid w:val="007E3E45"/>
    <w:rsid w:val="007E553A"/>
    <w:rsid w:val="007F15AD"/>
    <w:rsid w:val="007F2C82"/>
    <w:rsid w:val="008036DF"/>
    <w:rsid w:val="0080619B"/>
    <w:rsid w:val="008368A4"/>
    <w:rsid w:val="00841DC8"/>
    <w:rsid w:val="00843A55"/>
    <w:rsid w:val="00851E78"/>
    <w:rsid w:val="0087227E"/>
    <w:rsid w:val="008738DB"/>
    <w:rsid w:val="00884532"/>
    <w:rsid w:val="0089177B"/>
    <w:rsid w:val="00892301"/>
    <w:rsid w:val="008955A1"/>
    <w:rsid w:val="008D03D8"/>
    <w:rsid w:val="008D0916"/>
    <w:rsid w:val="008D1226"/>
    <w:rsid w:val="008F1904"/>
    <w:rsid w:val="008F2537"/>
    <w:rsid w:val="00914834"/>
    <w:rsid w:val="009330CA"/>
    <w:rsid w:val="009367F0"/>
    <w:rsid w:val="00942365"/>
    <w:rsid w:val="009427A7"/>
    <w:rsid w:val="00943E4E"/>
    <w:rsid w:val="009665F2"/>
    <w:rsid w:val="00973F5F"/>
    <w:rsid w:val="009826BE"/>
    <w:rsid w:val="0099370D"/>
    <w:rsid w:val="00993994"/>
    <w:rsid w:val="00994E4F"/>
    <w:rsid w:val="009A3444"/>
    <w:rsid w:val="009B3F4D"/>
    <w:rsid w:val="009B6988"/>
    <w:rsid w:val="009B6FA4"/>
    <w:rsid w:val="009C01B8"/>
    <w:rsid w:val="009C6CD7"/>
    <w:rsid w:val="009C7C14"/>
    <w:rsid w:val="009D6A10"/>
    <w:rsid w:val="00A01E8A"/>
    <w:rsid w:val="00A02795"/>
    <w:rsid w:val="00A04BB7"/>
    <w:rsid w:val="00A06F34"/>
    <w:rsid w:val="00A118BE"/>
    <w:rsid w:val="00A15366"/>
    <w:rsid w:val="00A359F5"/>
    <w:rsid w:val="00A73F04"/>
    <w:rsid w:val="00A81673"/>
    <w:rsid w:val="00A82171"/>
    <w:rsid w:val="00A93CDA"/>
    <w:rsid w:val="00AB3123"/>
    <w:rsid w:val="00AC1F47"/>
    <w:rsid w:val="00AD0FC5"/>
    <w:rsid w:val="00AF0B8F"/>
    <w:rsid w:val="00AF150E"/>
    <w:rsid w:val="00B0476C"/>
    <w:rsid w:val="00B1678C"/>
    <w:rsid w:val="00B34626"/>
    <w:rsid w:val="00B428FE"/>
    <w:rsid w:val="00B475DD"/>
    <w:rsid w:val="00B52467"/>
    <w:rsid w:val="00B56666"/>
    <w:rsid w:val="00B67E58"/>
    <w:rsid w:val="00B76F38"/>
    <w:rsid w:val="00B77215"/>
    <w:rsid w:val="00B82574"/>
    <w:rsid w:val="00B906AF"/>
    <w:rsid w:val="00B911A9"/>
    <w:rsid w:val="00BB2861"/>
    <w:rsid w:val="00BB2F85"/>
    <w:rsid w:val="00BB31C0"/>
    <w:rsid w:val="00BC49B5"/>
    <w:rsid w:val="00BD0958"/>
    <w:rsid w:val="00C01D0F"/>
    <w:rsid w:val="00C03968"/>
    <w:rsid w:val="00C06A56"/>
    <w:rsid w:val="00C22FD2"/>
    <w:rsid w:val="00C41450"/>
    <w:rsid w:val="00C55969"/>
    <w:rsid w:val="00C56E3C"/>
    <w:rsid w:val="00C56F8E"/>
    <w:rsid w:val="00C63382"/>
    <w:rsid w:val="00C74E4C"/>
    <w:rsid w:val="00C76253"/>
    <w:rsid w:val="00C76AF1"/>
    <w:rsid w:val="00CA3E14"/>
    <w:rsid w:val="00CC3958"/>
    <w:rsid w:val="00CC4A82"/>
    <w:rsid w:val="00CC7FBF"/>
    <w:rsid w:val="00CE0831"/>
    <w:rsid w:val="00CF467A"/>
    <w:rsid w:val="00CF5E08"/>
    <w:rsid w:val="00D17CF6"/>
    <w:rsid w:val="00D24769"/>
    <w:rsid w:val="00D32F04"/>
    <w:rsid w:val="00D57E96"/>
    <w:rsid w:val="00D82EF6"/>
    <w:rsid w:val="00D91CE6"/>
    <w:rsid w:val="00D921F1"/>
    <w:rsid w:val="00D9372D"/>
    <w:rsid w:val="00D9513A"/>
    <w:rsid w:val="00DB4F41"/>
    <w:rsid w:val="00DB7B5C"/>
    <w:rsid w:val="00DC2EEE"/>
    <w:rsid w:val="00DD490C"/>
    <w:rsid w:val="00DE0CED"/>
    <w:rsid w:val="00DE106F"/>
    <w:rsid w:val="00DE678B"/>
    <w:rsid w:val="00DF09F1"/>
    <w:rsid w:val="00DF0D4E"/>
    <w:rsid w:val="00DF1D6F"/>
    <w:rsid w:val="00E001EC"/>
    <w:rsid w:val="00E0032A"/>
    <w:rsid w:val="00E23F93"/>
    <w:rsid w:val="00E24D70"/>
    <w:rsid w:val="00E25F48"/>
    <w:rsid w:val="00E35A68"/>
    <w:rsid w:val="00E4007A"/>
    <w:rsid w:val="00E457E7"/>
    <w:rsid w:val="00E46A7B"/>
    <w:rsid w:val="00E54E90"/>
    <w:rsid w:val="00E55398"/>
    <w:rsid w:val="00E55B17"/>
    <w:rsid w:val="00E57E1A"/>
    <w:rsid w:val="00E816EA"/>
    <w:rsid w:val="00E87954"/>
    <w:rsid w:val="00E97975"/>
    <w:rsid w:val="00EA68A2"/>
    <w:rsid w:val="00ED0F6F"/>
    <w:rsid w:val="00ED7FE1"/>
    <w:rsid w:val="00EF4415"/>
    <w:rsid w:val="00EF5B40"/>
    <w:rsid w:val="00F043A7"/>
    <w:rsid w:val="00F06F66"/>
    <w:rsid w:val="00F10053"/>
    <w:rsid w:val="00F11FC0"/>
    <w:rsid w:val="00F267CD"/>
    <w:rsid w:val="00F34BB8"/>
    <w:rsid w:val="00F517FC"/>
    <w:rsid w:val="00F63C9E"/>
    <w:rsid w:val="00F90E6F"/>
    <w:rsid w:val="00FA683D"/>
    <w:rsid w:val="00FC0158"/>
    <w:rsid w:val="00FC3879"/>
    <w:rsid w:val="00FD39FD"/>
    <w:rsid w:val="08D86577"/>
    <w:rsid w:val="094ADD1B"/>
    <w:rsid w:val="0F472996"/>
    <w:rsid w:val="11BB5A67"/>
    <w:rsid w:val="124CDB91"/>
    <w:rsid w:val="18B799DF"/>
    <w:rsid w:val="18F10118"/>
    <w:rsid w:val="20F92A63"/>
    <w:rsid w:val="360D0632"/>
    <w:rsid w:val="36D947DF"/>
    <w:rsid w:val="3DB47273"/>
    <w:rsid w:val="3FC1FCFF"/>
    <w:rsid w:val="489D3A41"/>
    <w:rsid w:val="4E3B4C98"/>
    <w:rsid w:val="50F3073D"/>
    <w:rsid w:val="522E3A83"/>
    <w:rsid w:val="535C61FB"/>
    <w:rsid w:val="5B58F6B1"/>
    <w:rsid w:val="5E1B0429"/>
    <w:rsid w:val="60E36248"/>
    <w:rsid w:val="61FA1AE9"/>
    <w:rsid w:val="6A551AED"/>
    <w:rsid w:val="6DB17086"/>
    <w:rsid w:val="78905C32"/>
    <w:rsid w:val="7B57175B"/>
    <w:rsid w:val="7DA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9E980"/>
  <w15:chartTrackingRefBased/>
  <w15:docId w15:val="{EDE3C4B3-1A1A-404F-93AF-26855F0F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3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customStyle="1" w:styleId="paragraph">
    <w:name w:val="paragraph"/>
    <w:basedOn w:val="Normal"/>
    <w:rsid w:val="002E4C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2E4CA4"/>
  </w:style>
  <w:style w:type="character" w:customStyle="1" w:styleId="eop">
    <w:name w:val="eop"/>
    <w:basedOn w:val="DefaultParagraphFont"/>
    <w:rsid w:val="002E4CA4"/>
  </w:style>
  <w:style w:type="character" w:styleId="CommentReference">
    <w:name w:val="annotation reference"/>
    <w:basedOn w:val="DefaultParagraphFont"/>
    <w:uiPriority w:val="99"/>
    <w:semiHidden/>
    <w:unhideWhenUsed/>
    <w:rsid w:val="008D1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2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2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226"/>
    <w:rPr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F15AD"/>
    <w:pPr>
      <w:widowControl w:val="0"/>
      <w:autoSpaceDE w:val="0"/>
      <w:autoSpaceDN w:val="0"/>
      <w:spacing w:before="63" w:after="0"/>
      <w:ind w:left="523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F15AD"/>
    <w:rPr>
      <w:rFonts w:ascii="Arial" w:eastAsia="Arial" w:hAnsi="Arial" w:cs="Arial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D9513A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\Downloads\tf1035717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DAB795FEBA14588A3373398B42B8A" ma:contentTypeVersion="1990" ma:contentTypeDescription="Create a new document." ma:contentTypeScope="" ma:versionID="5e545909e7f9d085623822121f62ca27">
  <xsd:schema xmlns:xsd="http://www.w3.org/2001/XMLSchema" xmlns:xs="http://www.w3.org/2001/XMLSchema" xmlns:p="http://schemas.microsoft.com/office/2006/metadata/properties" xmlns:ns2="0ed1678b-8f84-438c-ab27-a6dbb1a5df12" xmlns:ns3="6f00d933-0899-471f-8dfa-eeb8caca2cce" targetNamespace="http://schemas.microsoft.com/office/2006/metadata/properties" ma:root="true" ma:fieldsID="fb9d1cb3de501ba0aac2d9973dc0c951" ns2:_="" ns3:_="">
    <xsd:import namespace="0ed1678b-8f84-438c-ab27-a6dbb1a5df12"/>
    <xsd:import namespace="6f00d933-0899-471f-8dfa-eeb8caca2c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1678b-8f84-438c-ab27-a6dbb1a5df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6f50f0-c7c9-4b57-bb35-48335695248b}" ma:internalName="TaxCatchAll" ma:showField="CatchAllData" ma:web="0ed1678b-8f84-438c-ab27-a6dbb1a5df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0d933-0899-471f-8dfa-eeb8caca2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d38637-bf4d-4701-8ccc-eb15c8d09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ed1678b-8f84-438c-ab27-a6dbb1a5df12">2SEKSS56E2SP-1333715279-446857</_dlc_DocId>
    <_dlc_DocIdUrl xmlns="0ed1678b-8f84-438c-ab27-a6dbb1a5df12">
      <Url>https://fare365.sharepoint.com/_layouts/15/DocIdRedir.aspx?ID=2SEKSS56E2SP-1333715279-446857</Url>
      <Description>2SEKSS56E2SP-1333715279-446857</Description>
    </_dlc_DocIdUrl>
    <TaxCatchAll xmlns="0ed1678b-8f84-438c-ab27-a6dbb1a5df12" xsi:nil="true"/>
    <SharedWithUsers xmlns="0ed1678b-8f84-438c-ab27-a6dbb1a5df12">
      <UserInfo>
        <DisplayName>Jo Le</DisplayName>
        <AccountId>2165</AccountId>
        <AccountType/>
      </UserInfo>
      <UserInfo>
        <DisplayName>Ayla Chorley</DisplayName>
        <AccountId>4924</AccountId>
        <AccountType/>
      </UserInfo>
      <UserInfo>
        <DisplayName>Catherine Earl</DisplayName>
        <AccountId>15667</AccountId>
        <AccountType/>
      </UserInfo>
      <UserInfo>
        <DisplayName>Caterina Giorgi</DisplayName>
        <AccountId>1023</AccountId>
        <AccountType/>
      </UserInfo>
    </SharedWithUsers>
    <lcf76f155ced4ddcb4097134ff3c332f xmlns="6f00d933-0899-471f-8dfa-eeb8caca2cce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694544-BC4B-4990-BDCB-6E6F6D3E0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6F883-7E0B-41E8-96CA-EF5509DF2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1678b-8f84-438c-ab27-a6dbb1a5df12"/>
    <ds:schemaRef ds:uri="6f00d933-0899-471f-8dfa-eeb8caca2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C199D-2B78-4828-A84C-511B786BE481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0ed1678b-8f84-438c-ab27-a6dbb1a5df12"/>
    <ds:schemaRef ds:uri="http://schemas.microsoft.com/office/2006/documentManagement/types"/>
    <ds:schemaRef ds:uri="http://schemas.microsoft.com/office/2006/metadata/properties"/>
    <ds:schemaRef ds:uri="http://purl.org/dc/dcmitype/"/>
    <ds:schemaRef ds:uri="6f00d933-0899-471f-8dfa-eeb8caca2c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BFBA4EC-F83A-4DB9-A642-16558058897E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tf10357174</Template>
  <TotalTime>1</TotalTime>
  <Pages>2</Pages>
  <Words>702</Words>
  <Characters>4004</Characters>
  <Application>Microsoft Office Word</Application>
  <DocSecurity>0</DocSecurity>
  <Lines>33</Lines>
  <Paragraphs>9</Paragraphs>
  <ScaleCrop>false</ScaleCrop>
  <Manager/>
  <Company>Microsoft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Bell</dc:creator>
  <cp:keywords/>
  <dc:description/>
  <cp:lastModifiedBy>Caterina Giorgi</cp:lastModifiedBy>
  <cp:revision>2</cp:revision>
  <cp:lastPrinted>1900-01-02T02:30:00Z</cp:lastPrinted>
  <dcterms:created xsi:type="dcterms:W3CDTF">2025-05-07T03:45:00Z</dcterms:created>
  <dcterms:modified xsi:type="dcterms:W3CDTF">2025-05-07T03:45:00Z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  <property fmtid="{D5CDD505-2E9C-101B-9397-08002B2CF9AE}" pid="3" name="ContentTypeId">
    <vt:lpwstr>0x0101009CEDAB795FEBA14588A3373398B42B8A</vt:lpwstr>
  </property>
  <property fmtid="{D5CDD505-2E9C-101B-9397-08002B2CF9AE}" pid="4" name="_dlc_DocIdItemGuid">
    <vt:lpwstr>e2be2690-cbfb-49d7-a00e-730bda1011f0</vt:lpwstr>
  </property>
  <property fmtid="{D5CDD505-2E9C-101B-9397-08002B2CF9AE}" pid="5" name="GrammarlyDocumentId">
    <vt:lpwstr>ef631795b1c2e59edf81881d64dc2671cbb9ac9586fe39f60a267ee76f0cf5b7</vt:lpwstr>
  </property>
  <property fmtid="{D5CDD505-2E9C-101B-9397-08002B2CF9AE}" pid="6" name="MediaServiceImageTags">
    <vt:lpwstr/>
  </property>
</Properties>
</file>